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A3B" w:rsidRDefault="00C56B98" w:rsidP="001E4A3B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940425" cy="8167114"/>
            <wp:effectExtent l="19050" t="0" r="3175" b="0"/>
            <wp:docPr id="3" name="Рисунок 1" descr="C:\Users\Admin\Documents\Scanned Documents\русский язык\физ куль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усский язык\физ культ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A3B" w:rsidRDefault="001E4A3B" w:rsidP="001E4A3B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1E4A3B" w:rsidRDefault="001E4A3B" w:rsidP="001E4A3B">
      <w:pPr>
        <w:widowControl w:val="0"/>
        <w:tabs>
          <w:tab w:val="left" w:pos="-1134"/>
        </w:tabs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1E4A3B" w:rsidRPr="00C57599" w:rsidRDefault="001E4A3B" w:rsidP="001E4A3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599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1E4A3B" w:rsidRDefault="001E4A3B" w:rsidP="001E4A3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599C">
        <w:rPr>
          <w:rFonts w:ascii="Times New Roman" w:hAnsi="Times New Roman"/>
          <w:sz w:val="24"/>
          <w:szCs w:val="24"/>
        </w:rPr>
        <w:t>Рабочая программа по</w:t>
      </w:r>
      <w:r>
        <w:rPr>
          <w:rFonts w:ascii="Times New Roman" w:hAnsi="Times New Roman"/>
          <w:sz w:val="24"/>
          <w:szCs w:val="24"/>
        </w:rPr>
        <w:t xml:space="preserve"> предмету «</w:t>
      </w:r>
      <w:r w:rsidR="001E0BD0">
        <w:rPr>
          <w:rFonts w:ascii="Times New Roman" w:hAnsi="Times New Roman"/>
          <w:sz w:val="24"/>
          <w:szCs w:val="24"/>
        </w:rPr>
        <w:t>Физическая культура</w:t>
      </w:r>
      <w:r w:rsidRPr="00457E72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9599C">
        <w:rPr>
          <w:rFonts w:ascii="Times New Roman" w:hAnsi="Times New Roman"/>
          <w:sz w:val="24"/>
          <w:szCs w:val="24"/>
        </w:rPr>
        <w:t>для 1-4 классов разработана на основе</w:t>
      </w:r>
      <w:r>
        <w:rPr>
          <w:rFonts w:ascii="Times New Roman" w:hAnsi="Times New Roman"/>
          <w:sz w:val="24"/>
          <w:szCs w:val="24"/>
        </w:rPr>
        <w:t>:</w:t>
      </w:r>
    </w:p>
    <w:p w:rsidR="001E4A3B" w:rsidRPr="00EE1385" w:rsidRDefault="001E4A3B" w:rsidP="001E4A3B">
      <w:pPr>
        <w:pStyle w:val="a8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- </w:t>
      </w:r>
      <w:r w:rsidRPr="00AD19BB">
        <w:rPr>
          <w:rFonts w:ascii="Times New Roman" w:hAnsi="Times New Roman"/>
          <w:color w:val="000000"/>
          <w:sz w:val="24"/>
          <w:szCs w:val="24"/>
        </w:rPr>
        <w:t>Закон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 от 29.12.2012 №273-ФЗ «Об образовании в Российской Федерации»;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 Федерального государственного образовательного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стандарт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начального общего образования     (утв. приказом Министерства образования и науки РФ от 6 октября 2009 г. N 373) (с изменениями и дополнениями)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D19BB">
        <w:rPr>
          <w:rFonts w:ascii="Times New Roman" w:hAnsi="Times New Roman"/>
          <w:color w:val="000000"/>
          <w:sz w:val="24"/>
          <w:szCs w:val="24"/>
        </w:rPr>
        <w:t>ООП НОО МБОУ «Школа №127»;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Положения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о рабочей программе;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Учебного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план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МБОУ «Школа №127»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E4A3B" w:rsidRPr="00875410" w:rsidRDefault="001E4A3B" w:rsidP="001E4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 </w:t>
      </w:r>
      <w:r w:rsidRPr="008754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реализует следующие </w:t>
      </w:r>
      <w:r w:rsidRPr="00875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обучения:</w:t>
      </w:r>
    </w:p>
    <w:p w:rsidR="001E4A3B" w:rsidRPr="00875410" w:rsidRDefault="001E4A3B" w:rsidP="001E4A3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8754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у учащихся начальной школы основ здорового образа жизни, </w:t>
      </w:r>
    </w:p>
    <w:p w:rsidR="001E4A3B" w:rsidRPr="00875410" w:rsidRDefault="001E4A3B" w:rsidP="001E4A3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8754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творческой самостоятельности посредством освоения двигательной деятельности. </w:t>
      </w:r>
    </w:p>
    <w:p w:rsidR="001E4A3B" w:rsidRPr="00875410" w:rsidRDefault="001E4A3B" w:rsidP="001E4A3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7541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Задачи:</w:t>
      </w:r>
    </w:p>
    <w:p w:rsidR="001E4A3B" w:rsidRPr="00875410" w:rsidRDefault="001E4A3B" w:rsidP="001E4A3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-</w:t>
      </w:r>
      <w:r w:rsidRPr="0087541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укрепление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875410">
        <w:rPr>
          <w:rFonts w:ascii="Times New Roman" w:eastAsia="Calibri" w:hAnsi="Times New Roman" w:cs="Times New Roman"/>
          <w:color w:val="000000"/>
          <w:sz w:val="24"/>
          <w:szCs w:val="24"/>
        </w:rPr>
        <w:t>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1E4A3B" w:rsidRPr="00875410" w:rsidRDefault="001E4A3B" w:rsidP="001E4A3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-с</w:t>
      </w:r>
      <w:r w:rsidRPr="0087541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овершенствование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875410">
        <w:rPr>
          <w:rFonts w:ascii="Times New Roman" w:eastAsia="Calibri" w:hAnsi="Times New Roman" w:cs="Times New Roman"/>
          <w:color w:val="000000"/>
          <w:sz w:val="24"/>
          <w:szCs w:val="24"/>
        </w:rPr>
        <w:t>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1E4A3B" w:rsidRPr="00875410" w:rsidRDefault="001E4A3B" w:rsidP="001E4A3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-</w:t>
      </w:r>
      <w:r w:rsidRPr="0087541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формирование </w:t>
      </w:r>
      <w:r w:rsidRPr="00875410">
        <w:rPr>
          <w:rFonts w:ascii="Times New Roman" w:eastAsia="Calibri" w:hAnsi="Times New Roman" w:cs="Times New Roman"/>
          <w:color w:val="000000"/>
          <w:sz w:val="24"/>
          <w:szCs w:val="24"/>
        </w:rPr>
        <w:t>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</w:t>
      </w:r>
    </w:p>
    <w:p w:rsidR="001E4A3B" w:rsidRPr="00875410" w:rsidRDefault="001E4A3B" w:rsidP="001E4A3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-</w:t>
      </w:r>
      <w:r w:rsidRPr="0087541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развитие </w:t>
      </w:r>
      <w:r w:rsidRPr="00875410">
        <w:rPr>
          <w:rFonts w:ascii="Times New Roman" w:eastAsia="Calibri" w:hAnsi="Times New Roman" w:cs="Times New Roman"/>
          <w:color w:val="000000"/>
          <w:sz w:val="24"/>
          <w:szCs w:val="24"/>
        </w:rPr>
        <w:t>интереса к самостоятельным занятиям физическими упражнениями, подвижным играм, формам активного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75410">
        <w:rPr>
          <w:rFonts w:ascii="Times New Roman" w:eastAsia="Calibri" w:hAnsi="Times New Roman" w:cs="Times New Roman"/>
          <w:color w:val="000000"/>
          <w:sz w:val="24"/>
          <w:szCs w:val="24"/>
        </w:rPr>
        <w:t>отдыха и досуга;</w:t>
      </w:r>
    </w:p>
    <w:p w:rsidR="001E4A3B" w:rsidRPr="00875410" w:rsidRDefault="001E4A3B" w:rsidP="001E4A3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-</w:t>
      </w:r>
      <w:r w:rsidRPr="0087541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обучение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8754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простейшим способам </w:t>
      </w:r>
      <w:proofErr w:type="gramStart"/>
      <w:r w:rsidRPr="00875410">
        <w:rPr>
          <w:rFonts w:ascii="Times New Roman" w:eastAsia="Calibri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8754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физической нагрузкой, отдельными показателями физического развития 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75410">
        <w:rPr>
          <w:rFonts w:ascii="Times New Roman" w:eastAsia="Calibri" w:hAnsi="Times New Roman" w:cs="Times New Roman"/>
          <w:color w:val="000000"/>
          <w:sz w:val="24"/>
          <w:szCs w:val="24"/>
        </w:rPr>
        <w:t>физической подготовленности.</w:t>
      </w:r>
    </w:p>
    <w:p w:rsidR="00E3501F" w:rsidRDefault="00E3501F"/>
    <w:p w:rsidR="001E4A3B" w:rsidRDefault="001E4A3B" w:rsidP="001E4A3B">
      <w:pPr>
        <w:pStyle w:val="a8"/>
        <w:widowControl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9599C">
        <w:rPr>
          <w:rFonts w:ascii="Times New Roman" w:hAnsi="Times New Roman"/>
          <w:sz w:val="24"/>
          <w:szCs w:val="24"/>
        </w:rPr>
        <w:t>На изучение</w:t>
      </w:r>
      <w:r>
        <w:rPr>
          <w:rFonts w:ascii="Times New Roman" w:hAnsi="Times New Roman"/>
          <w:sz w:val="24"/>
          <w:szCs w:val="24"/>
        </w:rPr>
        <w:t xml:space="preserve"> предмета «</w:t>
      </w:r>
      <w:r>
        <w:rPr>
          <w:rFonts w:ascii="Times New Roman" w:hAnsi="Times New Roman"/>
          <w:bCs/>
          <w:sz w:val="24"/>
          <w:szCs w:val="24"/>
        </w:rPr>
        <w:t>физической культуры</w:t>
      </w:r>
      <w:r w:rsidRPr="00457E72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9599C">
        <w:rPr>
          <w:rFonts w:ascii="Times New Roman" w:hAnsi="Times New Roman"/>
          <w:sz w:val="24"/>
          <w:szCs w:val="24"/>
        </w:rPr>
        <w:t>в начальной школе выделяется</w:t>
      </w:r>
      <w:r w:rsidRPr="005A147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022B1">
        <w:rPr>
          <w:rFonts w:ascii="Times New Roman" w:hAnsi="Times New Roman"/>
          <w:color w:val="000000" w:themeColor="text1"/>
          <w:sz w:val="24"/>
          <w:szCs w:val="24"/>
        </w:rPr>
        <w:t>414</w:t>
      </w:r>
      <w:r w:rsidR="001E0BD0" w:rsidRPr="001E0B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022B1">
        <w:rPr>
          <w:rFonts w:ascii="Times New Roman" w:hAnsi="Times New Roman"/>
          <w:sz w:val="24"/>
          <w:szCs w:val="24"/>
        </w:rPr>
        <w:t>часов: в 1 классе - 99 часов (3</w:t>
      </w:r>
      <w:r w:rsidRPr="001E0BD0">
        <w:rPr>
          <w:rFonts w:ascii="Times New Roman" w:hAnsi="Times New Roman"/>
          <w:sz w:val="24"/>
          <w:szCs w:val="24"/>
        </w:rPr>
        <w:t xml:space="preserve"> ч в неделю, 33 учебных недель), во </w:t>
      </w:r>
      <w:r w:rsidR="00FB7089">
        <w:rPr>
          <w:rFonts w:ascii="Times New Roman" w:hAnsi="Times New Roman"/>
          <w:sz w:val="24"/>
          <w:szCs w:val="24"/>
        </w:rPr>
        <w:t>2-4 классах на уроки физической культуры</w:t>
      </w:r>
      <w:r w:rsidRPr="001E0BD0">
        <w:rPr>
          <w:rFonts w:ascii="Times New Roman" w:hAnsi="Times New Roman"/>
          <w:sz w:val="24"/>
          <w:szCs w:val="24"/>
        </w:rPr>
        <w:t xml:space="preserve"> отводится по </w:t>
      </w:r>
      <w:r w:rsidR="008022B1">
        <w:rPr>
          <w:rFonts w:ascii="Times New Roman" w:hAnsi="Times New Roman"/>
          <w:sz w:val="24"/>
          <w:szCs w:val="24"/>
        </w:rPr>
        <w:t>105 часов (3</w:t>
      </w:r>
      <w:r w:rsidRPr="001E0BD0">
        <w:rPr>
          <w:rFonts w:ascii="Times New Roman" w:hAnsi="Times New Roman"/>
          <w:sz w:val="24"/>
          <w:szCs w:val="24"/>
        </w:rPr>
        <w:t xml:space="preserve"> ч в неделю, 35 учебных недель в каждом классе).</w:t>
      </w:r>
      <w:r w:rsidRPr="0059599C">
        <w:rPr>
          <w:rFonts w:ascii="Times New Roman" w:hAnsi="Times New Roman"/>
          <w:sz w:val="24"/>
          <w:szCs w:val="24"/>
        </w:rPr>
        <w:t xml:space="preserve"> </w:t>
      </w:r>
    </w:p>
    <w:p w:rsidR="001E4A3B" w:rsidRDefault="001E4A3B" w:rsidP="001E4A3B">
      <w:pPr>
        <w:pStyle w:val="a8"/>
        <w:widowControl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1E4A3B" w:rsidRPr="00B95079" w:rsidRDefault="001E4A3B" w:rsidP="001E4A3B">
      <w:pPr>
        <w:ind w:right="-13"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3CFA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1E4A3B" w:rsidRPr="00D71FE1" w:rsidRDefault="001E4A3B" w:rsidP="001E4A3B">
      <w:pPr>
        <w:widowControl w:val="0"/>
        <w:tabs>
          <w:tab w:val="left" w:pos="142"/>
          <w:tab w:val="left" w:leader="dot" w:pos="624"/>
          <w:tab w:val="left" w:pos="851"/>
        </w:tabs>
        <w:spacing w:after="0" w:line="240" w:lineRule="auto"/>
        <w:ind w:firstLine="851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71FE1">
        <w:rPr>
          <w:rStyle w:val="Zag11"/>
          <w:rFonts w:ascii="Times New Roman" w:eastAsia="@Arial Unicode MS" w:hAnsi="Times New Roman"/>
          <w:sz w:val="24"/>
          <w:szCs w:val="24"/>
        </w:rPr>
        <w:t>В резу</w:t>
      </w:r>
      <w:r>
        <w:rPr>
          <w:rStyle w:val="Zag11"/>
          <w:rFonts w:ascii="Times New Roman" w:eastAsia="@Arial Unicode MS" w:hAnsi="Times New Roman"/>
          <w:sz w:val="24"/>
          <w:szCs w:val="24"/>
        </w:rPr>
        <w:t>льтате изучения курса физическая культура,</w:t>
      </w:r>
      <w:r w:rsidRPr="00D71FE1">
        <w:rPr>
          <w:rStyle w:val="Zag11"/>
          <w:rFonts w:ascii="Times New Roman" w:eastAsia="@Arial Unicode MS" w:hAnsi="Times New Roman"/>
          <w:sz w:val="24"/>
          <w:szCs w:val="24"/>
        </w:rPr>
        <w:t xml:space="preserve"> обучающиеся на уровне начального общего образования:</w:t>
      </w:r>
    </w:p>
    <w:p w:rsidR="001E4A3B" w:rsidRDefault="001E4A3B" w:rsidP="001E4A3B">
      <w:pPr>
        <w:pStyle w:val="a9"/>
        <w:ind w:left="539" w:right="113" w:firstLine="840"/>
      </w:pPr>
      <w:r>
        <w:t>-</w:t>
      </w:r>
      <w:r w:rsidR="0027051D">
        <w:t xml:space="preserve"> </w:t>
      </w:r>
      <w:r>
        <w:t xml:space="preserve">начнут понимать значение занятий физической культурой для укрепления здоровья, физического развития, физической подготовленности и трудовой деятельности, </w:t>
      </w:r>
    </w:p>
    <w:p w:rsidR="0027051D" w:rsidRDefault="001E4A3B" w:rsidP="001E4A3B">
      <w:pPr>
        <w:pStyle w:val="a9"/>
        <w:ind w:left="539" w:right="113" w:firstLine="840"/>
      </w:pPr>
      <w:proofErr w:type="gramStart"/>
      <w:r>
        <w:t>-</w:t>
      </w:r>
      <w:r w:rsidR="0027051D">
        <w:t xml:space="preserve"> </w:t>
      </w:r>
      <w:r>
        <w:t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социализации,</w:t>
      </w:r>
      <w:r w:rsidR="0027051D">
        <w:t xml:space="preserve"> </w:t>
      </w:r>
      <w:r>
        <w:t xml:space="preserve">овладение умениями организовывать </w:t>
      </w:r>
      <w:proofErr w:type="spellStart"/>
      <w:r>
        <w:t>здоровьесберегающую</w:t>
      </w:r>
      <w:proofErr w:type="spellEnd"/>
      <w:r>
        <w:t xml:space="preserve"> жизнедеятельность (режим дня, утренняя зарядка, оздоровительные мероприятия, подвижные игры и т. д.),</w:t>
      </w:r>
      <w:proofErr w:type="gramEnd"/>
    </w:p>
    <w:p w:rsidR="001E4A3B" w:rsidRDefault="0027051D" w:rsidP="001E4A3B">
      <w:pPr>
        <w:pStyle w:val="a9"/>
        <w:ind w:left="539" w:right="113" w:firstLine="840"/>
      </w:pPr>
      <w:r>
        <w:t xml:space="preserve">- </w:t>
      </w:r>
      <w:r w:rsidR="001E4A3B">
        <w:t xml:space="preserve">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</w:t>
      </w:r>
      <w:r w:rsidR="001E4A3B">
        <w:lastRenderedPageBreak/>
        <w:t>комплекса "Готов к труду и обороне"</w:t>
      </w:r>
      <w:r w:rsidR="001E4A3B">
        <w:rPr>
          <w:spacing w:val="-11"/>
        </w:rPr>
        <w:t xml:space="preserve"> </w:t>
      </w:r>
      <w:r w:rsidR="001E4A3B">
        <w:t>(ГТО).</w:t>
      </w:r>
    </w:p>
    <w:p w:rsidR="001E4A3B" w:rsidRDefault="001E4A3B" w:rsidP="001E4A3B">
      <w:pPr>
        <w:pStyle w:val="a8"/>
        <w:widowControl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27051D" w:rsidRDefault="0027051D" w:rsidP="0027051D">
      <w:pPr>
        <w:pStyle w:val="Heading6"/>
        <w:spacing w:line="274" w:lineRule="exact"/>
        <w:ind w:left="539"/>
      </w:pPr>
      <w:r>
        <w:t xml:space="preserve">Знания о физической культуре </w:t>
      </w:r>
    </w:p>
    <w:p w:rsidR="0027051D" w:rsidRDefault="0027051D" w:rsidP="0027051D">
      <w:pPr>
        <w:pStyle w:val="Heading6"/>
        <w:spacing w:line="274" w:lineRule="exact"/>
        <w:ind w:left="539"/>
      </w:pPr>
      <w:r>
        <w:t>Выпускник научится:</w:t>
      </w:r>
    </w:p>
    <w:p w:rsidR="0027051D" w:rsidRDefault="0027051D" w:rsidP="0027051D">
      <w:pPr>
        <w:pStyle w:val="a9"/>
        <w:spacing w:line="237" w:lineRule="auto"/>
        <w:ind w:left="539" w:right="122"/>
      </w:pPr>
      <w:r>
        <w:rPr>
          <w:sz w:val="28"/>
        </w:rPr>
        <w:t xml:space="preserve">– </w:t>
      </w:r>
      <w:r>
        <w:t xml:space="preserve">ориентироваться в понятиях «физическая культура», «режим дня»; характеризовать назначение утренней зарядки, физкультминуток и </w:t>
      </w:r>
      <w:proofErr w:type="spellStart"/>
      <w:r>
        <w:t>физкультпауз</w:t>
      </w:r>
      <w:proofErr w:type="spellEnd"/>
      <w:r>
        <w:t>, уроков физической культуры,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27051D" w:rsidRDefault="0027051D" w:rsidP="0027051D">
      <w:pPr>
        <w:pStyle w:val="a9"/>
        <w:spacing w:before="10" w:line="230" w:lineRule="auto"/>
        <w:ind w:left="539" w:right="127"/>
      </w:pPr>
      <w:r>
        <w:rPr>
          <w:sz w:val="28"/>
        </w:rPr>
        <w:t xml:space="preserve">– </w:t>
      </w:r>
      <w:r>
        <w:t>раскрывать на примерах положительное влияние занятий физической культурой на успешное выполнение учебной и трудовой деятельности, укрепление здоровья и развитие физических качеств;</w:t>
      </w:r>
    </w:p>
    <w:p w:rsidR="0027051D" w:rsidRDefault="0027051D" w:rsidP="0027051D">
      <w:pPr>
        <w:pStyle w:val="a9"/>
        <w:spacing w:before="12" w:line="232" w:lineRule="auto"/>
        <w:ind w:left="539" w:right="116"/>
      </w:pPr>
      <w:proofErr w:type="gramStart"/>
      <w:r>
        <w:rPr>
          <w:sz w:val="28"/>
        </w:rPr>
        <w:t xml:space="preserve">– </w:t>
      </w:r>
      <w:r>
        <w:t>ориентироваться в понятии «физическая подготовка»: характеризовать основные физические качества (силу, быстроту, выносливость, равновесие,</w:t>
      </w:r>
      <w:proofErr w:type="gramEnd"/>
    </w:p>
    <w:p w:rsidR="0027051D" w:rsidRDefault="0027051D" w:rsidP="0027051D">
      <w:pPr>
        <w:pStyle w:val="a9"/>
        <w:tabs>
          <w:tab w:val="left" w:pos="2361"/>
        </w:tabs>
        <w:spacing w:before="2"/>
        <w:ind w:left="539" w:right="657"/>
      </w:pPr>
      <w:r>
        <w:t>гибкость)</w:t>
      </w:r>
      <w:r>
        <w:tab/>
        <w:t>и   демонстрировать   физические    упражнения,    направленные    на    их развитие;</w:t>
      </w:r>
    </w:p>
    <w:p w:rsidR="0027051D" w:rsidRDefault="0027051D" w:rsidP="0027051D">
      <w:pPr>
        <w:pStyle w:val="a9"/>
        <w:spacing w:before="6" w:line="235" w:lineRule="auto"/>
        <w:ind w:left="539" w:right="125"/>
      </w:pPr>
      <w:r>
        <w:rPr>
          <w:sz w:val="28"/>
        </w:rPr>
        <w:t xml:space="preserve">– </w:t>
      </w:r>
      <w:r>
        <w:t>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(как в помещениях, так и на открытом воздухе).</w:t>
      </w:r>
    </w:p>
    <w:p w:rsidR="0027051D" w:rsidRDefault="0027051D" w:rsidP="0027051D">
      <w:pPr>
        <w:pStyle w:val="Heading6"/>
        <w:spacing w:before="6" w:line="274" w:lineRule="exact"/>
        <w:ind w:left="539"/>
      </w:pPr>
    </w:p>
    <w:p w:rsidR="0027051D" w:rsidRDefault="0027051D" w:rsidP="0027051D">
      <w:pPr>
        <w:pStyle w:val="Heading6"/>
        <w:spacing w:before="6" w:line="274" w:lineRule="exact"/>
        <w:ind w:left="539"/>
      </w:pPr>
      <w:r>
        <w:t>Выпускник получит возможность научиться:</w:t>
      </w:r>
    </w:p>
    <w:p w:rsidR="0027051D" w:rsidRDefault="0027051D" w:rsidP="0027051D">
      <w:pPr>
        <w:spacing w:after="0" w:line="316" w:lineRule="exact"/>
        <w:ind w:left="539"/>
        <w:jc w:val="both"/>
        <w:rPr>
          <w:rFonts w:ascii="Calibri" w:eastAsia="Times New Roman" w:hAnsi="Calibri" w:cs="Times New Roman"/>
          <w:i/>
          <w:sz w:val="24"/>
        </w:rPr>
      </w:pPr>
      <w:r>
        <w:rPr>
          <w:rFonts w:ascii="Calibri" w:eastAsia="Times New Roman" w:hAnsi="Calibri" w:cs="Times New Roman"/>
          <w:sz w:val="28"/>
        </w:rPr>
        <w:t xml:space="preserve">– </w:t>
      </w:r>
      <w:r>
        <w:rPr>
          <w:rFonts w:ascii="Calibri" w:eastAsia="Times New Roman" w:hAnsi="Calibri" w:cs="Times New Roman"/>
          <w:i/>
          <w:sz w:val="24"/>
        </w:rPr>
        <w:t>выявлять связь занятий физической культурой с трудовой и оборонной деятельностью;</w:t>
      </w:r>
    </w:p>
    <w:p w:rsidR="0027051D" w:rsidRDefault="0027051D" w:rsidP="0027051D">
      <w:pPr>
        <w:spacing w:before="1" w:after="0" w:line="235" w:lineRule="auto"/>
        <w:ind w:left="539" w:right="116"/>
        <w:jc w:val="both"/>
        <w:rPr>
          <w:rFonts w:ascii="Calibri" w:eastAsia="Times New Roman" w:hAnsi="Calibri" w:cs="Times New Roman"/>
          <w:i/>
          <w:sz w:val="24"/>
        </w:rPr>
      </w:pPr>
      <w:r>
        <w:rPr>
          <w:rFonts w:ascii="Calibri" w:eastAsia="Times New Roman" w:hAnsi="Calibri" w:cs="Times New Roman"/>
          <w:sz w:val="28"/>
        </w:rPr>
        <w:t xml:space="preserve">– </w:t>
      </w:r>
      <w:r>
        <w:rPr>
          <w:rFonts w:ascii="Calibri" w:eastAsia="Times New Roman" w:hAnsi="Calibri" w:cs="Times New Roman"/>
          <w:i/>
          <w:sz w:val="24"/>
        </w:rPr>
        <w:t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деятельности, показателей своего здоровья, физического развития и физической подготовленности.</w:t>
      </w:r>
    </w:p>
    <w:p w:rsidR="0027051D" w:rsidRDefault="0027051D" w:rsidP="0027051D">
      <w:pPr>
        <w:pStyle w:val="Heading6"/>
        <w:spacing w:before="7" w:line="274" w:lineRule="exact"/>
        <w:ind w:left="539"/>
      </w:pPr>
    </w:p>
    <w:p w:rsidR="0027051D" w:rsidRDefault="0027051D" w:rsidP="0027051D">
      <w:pPr>
        <w:pStyle w:val="Heading6"/>
        <w:spacing w:before="7" w:line="274" w:lineRule="exact"/>
        <w:ind w:left="539"/>
      </w:pPr>
      <w:r>
        <w:t xml:space="preserve">Способы физкультурной деятельности </w:t>
      </w:r>
    </w:p>
    <w:p w:rsidR="0027051D" w:rsidRDefault="0027051D" w:rsidP="0027051D">
      <w:pPr>
        <w:pStyle w:val="Heading6"/>
        <w:spacing w:before="7" w:line="274" w:lineRule="exact"/>
        <w:ind w:left="539"/>
      </w:pPr>
      <w:r>
        <w:t>Выпускник научится:</w:t>
      </w:r>
    </w:p>
    <w:p w:rsidR="0027051D" w:rsidRDefault="0027051D" w:rsidP="0027051D">
      <w:pPr>
        <w:pStyle w:val="a9"/>
        <w:spacing w:before="6" w:line="232" w:lineRule="auto"/>
        <w:ind w:left="539" w:right="129"/>
      </w:pPr>
      <w:r>
        <w:rPr>
          <w:sz w:val="28"/>
        </w:rPr>
        <w:t xml:space="preserve">– </w:t>
      </w:r>
      <w: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27051D" w:rsidRDefault="0027051D" w:rsidP="0027051D">
      <w:pPr>
        <w:pStyle w:val="a9"/>
        <w:spacing w:before="78" w:line="235" w:lineRule="auto"/>
        <w:ind w:left="539" w:right="122"/>
      </w:pPr>
      <w:r>
        <w:rPr>
          <w:sz w:val="28"/>
        </w:rPr>
        <w:t xml:space="preserve">– </w:t>
      </w:r>
      <w:r>
        <w:t>организовывать и проводить подвижные игры и простейшие соревнования во время отдыха на  открытом воздухе и в помещении (спортивном зале и местах рекреации), соблюдать правила взаимодействия с</w:t>
      </w:r>
      <w:r>
        <w:rPr>
          <w:spacing w:val="-15"/>
        </w:rPr>
        <w:t xml:space="preserve"> </w:t>
      </w:r>
      <w:r>
        <w:t>игроками;</w:t>
      </w:r>
    </w:p>
    <w:p w:rsidR="0027051D" w:rsidRDefault="0027051D" w:rsidP="0027051D">
      <w:pPr>
        <w:pStyle w:val="a9"/>
        <w:spacing w:before="8" w:line="235" w:lineRule="auto"/>
        <w:ind w:left="539" w:right="122"/>
      </w:pPr>
      <w:r>
        <w:rPr>
          <w:sz w:val="28"/>
        </w:rPr>
        <w:t xml:space="preserve">– </w:t>
      </w:r>
      <w:r>
        <w:t>измерять показатели физического развития (рост и масса тела) и физической подготовленности (сила, быстрота, выносливость, равновесие, гибкость) с помощью тестовых упражнений; вести систематические наблюдения за динамикой показателей.</w:t>
      </w:r>
    </w:p>
    <w:p w:rsidR="0027051D" w:rsidRDefault="0027051D" w:rsidP="0027051D">
      <w:pPr>
        <w:pStyle w:val="Heading6"/>
        <w:spacing w:before="8" w:line="274" w:lineRule="exact"/>
        <w:ind w:left="539"/>
      </w:pPr>
    </w:p>
    <w:p w:rsidR="0027051D" w:rsidRDefault="0027051D" w:rsidP="0027051D">
      <w:pPr>
        <w:pStyle w:val="Heading6"/>
        <w:spacing w:before="8" w:line="274" w:lineRule="exact"/>
        <w:ind w:left="539"/>
      </w:pPr>
      <w:r>
        <w:t>Выпускник получит возможность научиться:</w:t>
      </w:r>
    </w:p>
    <w:p w:rsidR="0027051D" w:rsidRDefault="0027051D" w:rsidP="0027051D">
      <w:pPr>
        <w:spacing w:before="4" w:after="0" w:line="235" w:lineRule="auto"/>
        <w:ind w:left="539" w:right="121"/>
        <w:jc w:val="both"/>
        <w:rPr>
          <w:rFonts w:ascii="Calibri" w:eastAsia="Times New Roman" w:hAnsi="Calibri" w:cs="Times New Roman"/>
          <w:i/>
          <w:sz w:val="24"/>
        </w:rPr>
      </w:pPr>
      <w:r>
        <w:rPr>
          <w:rFonts w:ascii="Calibri" w:eastAsia="Times New Roman" w:hAnsi="Calibri" w:cs="Times New Roman"/>
          <w:sz w:val="28"/>
        </w:rPr>
        <w:t xml:space="preserve">– </w:t>
      </w:r>
      <w:r>
        <w:rPr>
          <w:rFonts w:ascii="Calibri" w:eastAsia="Times New Roman" w:hAnsi="Calibri" w:cs="Times New Roman"/>
          <w:i/>
          <w:sz w:val="24"/>
        </w:rPr>
        <w:t xml:space="preserve">вести тетрадь по физической культуре с записями режима дня, комплексов утренней гимнастики, физкультминуток, </w:t>
      </w:r>
      <w:proofErr w:type="spellStart"/>
      <w:r>
        <w:rPr>
          <w:rFonts w:ascii="Calibri" w:eastAsia="Times New Roman" w:hAnsi="Calibri" w:cs="Times New Roman"/>
          <w:i/>
          <w:sz w:val="24"/>
        </w:rPr>
        <w:t>общеразвивающих</w:t>
      </w:r>
      <w:proofErr w:type="spellEnd"/>
      <w:r>
        <w:rPr>
          <w:rFonts w:ascii="Calibri" w:eastAsia="Times New Roman" w:hAnsi="Calibri" w:cs="Times New Roman"/>
          <w:i/>
          <w:sz w:val="24"/>
        </w:rPr>
        <w:t xml:space="preserve">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</w:r>
    </w:p>
    <w:p w:rsidR="0027051D" w:rsidRDefault="0027051D" w:rsidP="0027051D">
      <w:pPr>
        <w:spacing w:before="10" w:after="0" w:line="232" w:lineRule="auto"/>
        <w:ind w:left="539" w:right="119"/>
        <w:jc w:val="both"/>
        <w:rPr>
          <w:rFonts w:ascii="Calibri" w:eastAsia="Times New Roman" w:hAnsi="Calibri" w:cs="Times New Roman"/>
          <w:i/>
          <w:sz w:val="24"/>
        </w:rPr>
      </w:pPr>
      <w:r>
        <w:rPr>
          <w:rFonts w:ascii="Calibri" w:eastAsia="Times New Roman" w:hAnsi="Calibri" w:cs="Times New Roman"/>
          <w:sz w:val="28"/>
        </w:rPr>
        <w:t xml:space="preserve">– </w:t>
      </w:r>
      <w:r>
        <w:rPr>
          <w:rFonts w:ascii="Calibri" w:eastAsia="Times New Roman" w:hAnsi="Calibri" w:cs="Times New Roman"/>
          <w:i/>
          <w:sz w:val="24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27051D" w:rsidRDefault="0027051D" w:rsidP="0027051D">
      <w:pPr>
        <w:spacing w:before="2" w:after="0" w:line="319" w:lineRule="exact"/>
        <w:ind w:left="539"/>
        <w:jc w:val="both"/>
        <w:rPr>
          <w:rFonts w:ascii="Calibri" w:eastAsia="Times New Roman" w:hAnsi="Calibri" w:cs="Times New Roman"/>
          <w:sz w:val="24"/>
        </w:rPr>
      </w:pPr>
      <w:r>
        <w:rPr>
          <w:rFonts w:ascii="Calibri" w:eastAsia="Times New Roman" w:hAnsi="Calibri" w:cs="Times New Roman"/>
          <w:sz w:val="28"/>
        </w:rPr>
        <w:t xml:space="preserve">– </w:t>
      </w:r>
      <w:r>
        <w:rPr>
          <w:rFonts w:ascii="Calibri" w:eastAsia="Times New Roman" w:hAnsi="Calibri" w:cs="Times New Roman"/>
          <w:i/>
          <w:sz w:val="24"/>
        </w:rPr>
        <w:t>выполнять простейшие приёмы оказания доврачебной помощи при травмах и ушибах</w:t>
      </w:r>
      <w:r>
        <w:rPr>
          <w:rFonts w:ascii="Calibri" w:eastAsia="Times New Roman" w:hAnsi="Calibri" w:cs="Times New Roman"/>
          <w:sz w:val="24"/>
        </w:rPr>
        <w:t>.</w:t>
      </w:r>
    </w:p>
    <w:p w:rsidR="0027051D" w:rsidRDefault="0027051D" w:rsidP="0027051D">
      <w:pPr>
        <w:pStyle w:val="Heading6"/>
        <w:spacing w:line="271" w:lineRule="exact"/>
        <w:ind w:left="539"/>
      </w:pPr>
    </w:p>
    <w:p w:rsidR="0027051D" w:rsidRDefault="0027051D" w:rsidP="0027051D">
      <w:pPr>
        <w:pStyle w:val="Heading6"/>
        <w:spacing w:line="271" w:lineRule="exact"/>
        <w:ind w:left="539"/>
      </w:pPr>
      <w:r>
        <w:lastRenderedPageBreak/>
        <w:t xml:space="preserve">Физическое совершенствование </w:t>
      </w:r>
    </w:p>
    <w:p w:rsidR="0027051D" w:rsidRDefault="0027051D" w:rsidP="0027051D">
      <w:pPr>
        <w:pStyle w:val="Heading6"/>
        <w:spacing w:line="271" w:lineRule="exact"/>
        <w:ind w:left="539"/>
      </w:pPr>
      <w:r>
        <w:t>Выпускник научится:</w:t>
      </w:r>
    </w:p>
    <w:p w:rsidR="0027051D" w:rsidRDefault="0027051D" w:rsidP="0027051D">
      <w:pPr>
        <w:pStyle w:val="a9"/>
        <w:spacing w:before="4" w:line="235" w:lineRule="auto"/>
        <w:ind w:left="539" w:right="118"/>
      </w:pPr>
      <w:r>
        <w:rPr>
          <w:sz w:val="28"/>
        </w:rPr>
        <w:t xml:space="preserve">– </w:t>
      </w:r>
      <w:r>
        <w:t>выполнять упражнения по коррекции и профилактике нарушения зрения и осанки, упражнения на развитие физических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27051D" w:rsidRDefault="0027051D" w:rsidP="0027051D">
      <w:pPr>
        <w:pStyle w:val="a9"/>
        <w:spacing w:before="5" w:line="317" w:lineRule="exact"/>
        <w:ind w:left="539"/>
      </w:pPr>
      <w:r>
        <w:rPr>
          <w:sz w:val="28"/>
        </w:rPr>
        <w:t xml:space="preserve">– </w:t>
      </w:r>
      <w:r>
        <w:t>выполнять организующие строевые команды и приёмы;</w:t>
      </w:r>
    </w:p>
    <w:p w:rsidR="0027051D" w:rsidRDefault="0027051D" w:rsidP="0027051D">
      <w:pPr>
        <w:pStyle w:val="a9"/>
        <w:spacing w:line="313" w:lineRule="exact"/>
        <w:ind w:left="539"/>
      </w:pPr>
      <w:r>
        <w:rPr>
          <w:sz w:val="28"/>
        </w:rPr>
        <w:t xml:space="preserve">– </w:t>
      </w:r>
      <w:r>
        <w:t>выполнять акробатические упражнения (кувырки, стойки, перекаты);</w:t>
      </w:r>
    </w:p>
    <w:p w:rsidR="0027051D" w:rsidRDefault="0027051D" w:rsidP="0027051D">
      <w:pPr>
        <w:pStyle w:val="a9"/>
        <w:tabs>
          <w:tab w:val="left" w:pos="2406"/>
          <w:tab w:val="left" w:pos="6096"/>
          <w:tab w:val="left" w:pos="7793"/>
          <w:tab w:val="left" w:pos="8297"/>
          <w:tab w:val="left" w:pos="9985"/>
        </w:tabs>
        <w:spacing w:before="4" w:line="232" w:lineRule="auto"/>
        <w:ind w:left="539" w:right="773"/>
        <w:jc w:val="left"/>
      </w:pPr>
      <w:r>
        <w:rPr>
          <w:sz w:val="28"/>
        </w:rPr>
        <w:t xml:space="preserve">– </w:t>
      </w:r>
      <w:r>
        <w:rPr>
          <w:spacing w:val="3"/>
          <w:sz w:val="28"/>
        </w:rPr>
        <w:t xml:space="preserve"> </w:t>
      </w:r>
      <w:r>
        <w:t>выполнять</w:t>
      </w:r>
      <w:r>
        <w:tab/>
        <w:t>гимнастические</w:t>
      </w:r>
      <w:r>
        <w:tab/>
        <w:t>упражнения</w:t>
      </w:r>
      <w:r>
        <w:tab/>
        <w:t>на</w:t>
      </w:r>
      <w:r>
        <w:tab/>
        <w:t>спортивных</w:t>
      </w:r>
      <w:r>
        <w:tab/>
      </w:r>
      <w:r>
        <w:rPr>
          <w:spacing w:val="-4"/>
        </w:rPr>
        <w:t xml:space="preserve">снарядах </w:t>
      </w:r>
      <w:r>
        <w:t>(перекладина, гимнастическое</w:t>
      </w:r>
      <w:r>
        <w:rPr>
          <w:spacing w:val="-2"/>
        </w:rPr>
        <w:t xml:space="preserve"> </w:t>
      </w:r>
      <w:r>
        <w:t>бревно);</w:t>
      </w:r>
    </w:p>
    <w:p w:rsidR="0027051D" w:rsidRDefault="0027051D" w:rsidP="0027051D">
      <w:pPr>
        <w:pStyle w:val="a9"/>
        <w:spacing w:before="13" w:line="230" w:lineRule="auto"/>
        <w:ind w:left="539" w:right="734"/>
        <w:jc w:val="left"/>
      </w:pPr>
      <w:r>
        <w:rPr>
          <w:sz w:val="28"/>
        </w:rPr>
        <w:t xml:space="preserve">– </w:t>
      </w:r>
      <w:r>
        <w:t>выполнять легкоатлетические упражнения (бег, прыжки, метания и броски мячей разного веса и объёма);</w:t>
      </w:r>
    </w:p>
    <w:p w:rsidR="0027051D" w:rsidRDefault="0027051D" w:rsidP="0027051D">
      <w:pPr>
        <w:pStyle w:val="a9"/>
        <w:spacing w:before="3" w:line="320" w:lineRule="exact"/>
        <w:ind w:left="539"/>
        <w:jc w:val="left"/>
      </w:pPr>
      <w:r>
        <w:rPr>
          <w:sz w:val="28"/>
        </w:rPr>
        <w:t xml:space="preserve">– </w:t>
      </w:r>
      <w:r>
        <w:t>выполнять игровые действия и упражнения из подвижных игр разной функциональной направленности.</w:t>
      </w:r>
    </w:p>
    <w:p w:rsidR="0027051D" w:rsidRDefault="0027051D" w:rsidP="0027051D">
      <w:pPr>
        <w:pStyle w:val="Heading6"/>
        <w:spacing w:line="272" w:lineRule="exact"/>
        <w:ind w:left="539"/>
        <w:jc w:val="left"/>
      </w:pPr>
    </w:p>
    <w:p w:rsidR="0027051D" w:rsidRDefault="0027051D" w:rsidP="0027051D">
      <w:pPr>
        <w:pStyle w:val="Heading6"/>
        <w:spacing w:line="272" w:lineRule="exact"/>
        <w:ind w:left="539"/>
        <w:jc w:val="left"/>
      </w:pPr>
      <w:r>
        <w:t>Выпускник получит возможность научиться:</w:t>
      </w:r>
    </w:p>
    <w:p w:rsidR="0027051D" w:rsidRDefault="0027051D" w:rsidP="0027051D">
      <w:pPr>
        <w:spacing w:after="0" w:line="240" w:lineRule="auto"/>
        <w:ind w:left="539"/>
        <w:rPr>
          <w:rFonts w:ascii="Calibri" w:eastAsia="Times New Roman" w:hAnsi="Calibri" w:cs="Times New Roman"/>
          <w:i/>
          <w:sz w:val="24"/>
        </w:rPr>
      </w:pPr>
      <w:r>
        <w:rPr>
          <w:rFonts w:ascii="Calibri" w:eastAsia="Times New Roman" w:hAnsi="Calibri" w:cs="Times New Roman"/>
          <w:sz w:val="28"/>
        </w:rPr>
        <w:t xml:space="preserve">– </w:t>
      </w:r>
      <w:r>
        <w:rPr>
          <w:rFonts w:ascii="Calibri" w:eastAsia="Times New Roman" w:hAnsi="Calibri" w:cs="Times New Roman"/>
          <w:i/>
          <w:sz w:val="24"/>
        </w:rPr>
        <w:t>сохранять правильную осанку, оптимальное</w:t>
      </w:r>
      <w:r>
        <w:rPr>
          <w:i/>
          <w:sz w:val="24"/>
        </w:rPr>
        <w:t xml:space="preserve"> </w:t>
      </w:r>
      <w:r>
        <w:rPr>
          <w:rFonts w:ascii="Calibri" w:eastAsia="Times New Roman" w:hAnsi="Calibri" w:cs="Times New Roman"/>
          <w:i/>
          <w:sz w:val="24"/>
        </w:rPr>
        <w:t>телосложение;</w:t>
      </w:r>
    </w:p>
    <w:p w:rsidR="0027051D" w:rsidRDefault="0027051D" w:rsidP="0027051D">
      <w:pPr>
        <w:spacing w:after="0" w:line="240" w:lineRule="auto"/>
        <w:ind w:left="539"/>
        <w:rPr>
          <w:rFonts w:ascii="Calibri" w:eastAsia="Times New Roman" w:hAnsi="Calibri" w:cs="Times New Roman"/>
          <w:i/>
          <w:sz w:val="24"/>
        </w:rPr>
      </w:pPr>
      <w:r>
        <w:rPr>
          <w:rFonts w:ascii="Calibri" w:eastAsia="Times New Roman" w:hAnsi="Calibri" w:cs="Times New Roman"/>
          <w:sz w:val="28"/>
        </w:rPr>
        <w:t xml:space="preserve">– </w:t>
      </w:r>
      <w:r>
        <w:rPr>
          <w:rFonts w:ascii="Calibri" w:eastAsia="Times New Roman" w:hAnsi="Calibri" w:cs="Times New Roman"/>
          <w:i/>
          <w:sz w:val="24"/>
        </w:rPr>
        <w:t>выполнять эстетически красиво гимнастические и акробатические комбинации;</w:t>
      </w:r>
    </w:p>
    <w:p w:rsidR="0027051D" w:rsidRDefault="0027051D" w:rsidP="0027051D">
      <w:pPr>
        <w:spacing w:after="0" w:line="240" w:lineRule="auto"/>
        <w:ind w:left="539"/>
        <w:rPr>
          <w:rFonts w:ascii="Calibri" w:eastAsia="Times New Roman" w:hAnsi="Calibri" w:cs="Times New Roman"/>
          <w:i/>
          <w:sz w:val="24"/>
        </w:rPr>
      </w:pPr>
      <w:r>
        <w:rPr>
          <w:rFonts w:ascii="Calibri" w:eastAsia="Times New Roman" w:hAnsi="Calibri" w:cs="Times New Roman"/>
          <w:sz w:val="28"/>
        </w:rPr>
        <w:t xml:space="preserve">– </w:t>
      </w:r>
      <w:r>
        <w:rPr>
          <w:rFonts w:ascii="Calibri" w:eastAsia="Times New Roman" w:hAnsi="Calibri" w:cs="Times New Roman"/>
          <w:i/>
          <w:sz w:val="24"/>
        </w:rPr>
        <w:t>играть в баскетбол, футбол и волейбол по упрощённым правилам;</w:t>
      </w:r>
    </w:p>
    <w:p w:rsidR="0027051D" w:rsidRDefault="0027051D" w:rsidP="0027051D">
      <w:pPr>
        <w:spacing w:after="0" w:line="240" w:lineRule="auto"/>
        <w:ind w:left="539"/>
        <w:rPr>
          <w:rFonts w:ascii="Calibri" w:eastAsia="Times New Roman" w:hAnsi="Calibri" w:cs="Times New Roman"/>
          <w:i/>
          <w:sz w:val="24"/>
        </w:rPr>
      </w:pPr>
      <w:r>
        <w:rPr>
          <w:rFonts w:ascii="Calibri" w:eastAsia="Times New Roman" w:hAnsi="Calibri" w:cs="Times New Roman"/>
          <w:sz w:val="28"/>
        </w:rPr>
        <w:t xml:space="preserve">– </w:t>
      </w:r>
      <w:r>
        <w:rPr>
          <w:rFonts w:ascii="Calibri" w:eastAsia="Times New Roman" w:hAnsi="Calibri" w:cs="Times New Roman"/>
          <w:i/>
          <w:sz w:val="24"/>
        </w:rPr>
        <w:t>выполнять тестовые нормативы по физической подготовке;</w:t>
      </w:r>
    </w:p>
    <w:p w:rsidR="0027051D" w:rsidRDefault="0027051D" w:rsidP="0027051D">
      <w:pPr>
        <w:spacing w:after="0" w:line="240" w:lineRule="auto"/>
        <w:ind w:left="539"/>
        <w:rPr>
          <w:rFonts w:ascii="Calibri" w:eastAsia="Times New Roman" w:hAnsi="Calibri" w:cs="Times New Roman"/>
          <w:i/>
          <w:sz w:val="24"/>
        </w:rPr>
      </w:pPr>
      <w:r>
        <w:rPr>
          <w:rFonts w:ascii="Calibri" w:eastAsia="Times New Roman" w:hAnsi="Calibri" w:cs="Times New Roman"/>
          <w:sz w:val="28"/>
        </w:rPr>
        <w:t xml:space="preserve">– </w:t>
      </w:r>
      <w:r>
        <w:rPr>
          <w:rFonts w:ascii="Calibri" w:eastAsia="Times New Roman" w:hAnsi="Calibri" w:cs="Times New Roman"/>
          <w:i/>
          <w:sz w:val="24"/>
        </w:rPr>
        <w:t>плавать, в том числе спортивными способами;</w:t>
      </w:r>
    </w:p>
    <w:p w:rsidR="0027051D" w:rsidRDefault="0027051D" w:rsidP="0027051D">
      <w:pPr>
        <w:spacing w:after="0" w:line="240" w:lineRule="auto"/>
        <w:ind w:left="539"/>
        <w:rPr>
          <w:i/>
          <w:sz w:val="24"/>
        </w:rPr>
      </w:pPr>
      <w:r>
        <w:rPr>
          <w:rFonts w:ascii="Calibri" w:eastAsia="Times New Roman" w:hAnsi="Calibri" w:cs="Times New Roman"/>
          <w:sz w:val="28"/>
        </w:rPr>
        <w:t xml:space="preserve">– </w:t>
      </w:r>
      <w:r>
        <w:rPr>
          <w:rFonts w:ascii="Calibri" w:eastAsia="Times New Roman" w:hAnsi="Calibri" w:cs="Times New Roman"/>
          <w:i/>
          <w:sz w:val="24"/>
        </w:rPr>
        <w:t>выполнять передвижения на лыжах (для снежных регионов России).</w:t>
      </w:r>
    </w:p>
    <w:p w:rsidR="0027051D" w:rsidRDefault="0027051D" w:rsidP="0027051D">
      <w:pPr>
        <w:spacing w:after="0" w:line="240" w:lineRule="auto"/>
        <w:ind w:left="539"/>
        <w:rPr>
          <w:i/>
          <w:sz w:val="24"/>
        </w:rPr>
      </w:pPr>
    </w:p>
    <w:p w:rsidR="0027051D" w:rsidRPr="00B95079" w:rsidRDefault="0027051D" w:rsidP="0027051D">
      <w:pPr>
        <w:pStyle w:val="a6"/>
      </w:pPr>
      <w:r w:rsidRPr="00B95079">
        <w:t>Содержание предмета «</w:t>
      </w:r>
      <w:r>
        <w:t>Физическая культура</w:t>
      </w:r>
      <w:r w:rsidRPr="00B95079">
        <w:t>»</w:t>
      </w:r>
    </w:p>
    <w:p w:rsidR="0027051D" w:rsidRPr="00B95079" w:rsidRDefault="0027051D" w:rsidP="0027051D">
      <w:pPr>
        <w:pStyle w:val="a6"/>
        <w:rPr>
          <w:highlight w:val="yellow"/>
        </w:rPr>
      </w:pPr>
    </w:p>
    <w:tbl>
      <w:tblPr>
        <w:tblW w:w="10314" w:type="dxa"/>
        <w:tblInd w:w="-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7654"/>
      </w:tblGrid>
      <w:tr w:rsidR="0027051D" w:rsidRPr="00B95079" w:rsidTr="00E3501F">
        <w:tc>
          <w:tcPr>
            <w:tcW w:w="2660" w:type="dxa"/>
          </w:tcPr>
          <w:p w:rsidR="0027051D" w:rsidRPr="00B95079" w:rsidRDefault="0027051D" w:rsidP="00E3501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5079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7654" w:type="dxa"/>
          </w:tcPr>
          <w:p w:rsidR="0027051D" w:rsidRPr="00B95079" w:rsidRDefault="0027051D" w:rsidP="00E3501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5079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</w:tr>
      <w:tr w:rsidR="004306F2" w:rsidRPr="00B95079" w:rsidTr="00E3501F">
        <w:tc>
          <w:tcPr>
            <w:tcW w:w="2660" w:type="dxa"/>
            <w:vAlign w:val="center"/>
          </w:tcPr>
          <w:p w:rsidR="004306F2" w:rsidRPr="00E3501F" w:rsidRDefault="001E0BD0" w:rsidP="00E3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Знания по физической культуре </w:t>
            </w:r>
          </w:p>
        </w:tc>
        <w:tc>
          <w:tcPr>
            <w:tcW w:w="7654" w:type="dxa"/>
          </w:tcPr>
          <w:p w:rsidR="0082258F" w:rsidRPr="007878E9" w:rsidRDefault="0082258F" w:rsidP="008225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9">
              <w:rPr>
                <w:rFonts w:ascii="Times New Roman" w:hAnsi="Times New Roman" w:cs="Times New Roman"/>
                <w:i/>
                <w:sz w:val="24"/>
                <w:szCs w:val="24"/>
              </w:rPr>
              <w:t>Что такое физическая культура.</w:t>
            </w:r>
            <w:r w:rsidRPr="007878E9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 как система регулярных занятий физическими упражнениями, выполнение закаливающих процедур, использование естественных сил природы. Урок по физической культуре – основная форма занятий. Назначение уроков по физической культуре. Связь физической культуры с укреплением здоровья и влияние на развитие человека. Значение занятий физической культурой и поддержание хорошего здоровья для успешной учебы и социализации.</w:t>
            </w:r>
          </w:p>
          <w:p w:rsidR="0082258F" w:rsidRPr="007878E9" w:rsidRDefault="0082258F" w:rsidP="008225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9">
              <w:rPr>
                <w:rFonts w:ascii="Times New Roman" w:hAnsi="Times New Roman" w:cs="Times New Roman"/>
                <w:i/>
                <w:sz w:val="24"/>
                <w:szCs w:val="24"/>
              </w:rPr>
              <w:t>Закаливание.</w:t>
            </w:r>
            <w:r w:rsidRPr="007878E9">
              <w:rPr>
                <w:rFonts w:ascii="Times New Roman" w:hAnsi="Times New Roman" w:cs="Times New Roman"/>
                <w:sz w:val="24"/>
                <w:szCs w:val="24"/>
              </w:rPr>
              <w:t xml:space="preserve"> Укрепление здоровья средствами закаливания. Правила проведения закаливающих процедур. </w:t>
            </w:r>
          </w:p>
          <w:p w:rsidR="0082258F" w:rsidRPr="007878E9" w:rsidRDefault="0082258F" w:rsidP="00B61D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Спортивная одежда и обувь. </w:t>
            </w:r>
            <w:r w:rsidRPr="007878E9">
              <w:rPr>
                <w:rFonts w:ascii="Times New Roman" w:hAnsi="Times New Roman" w:cs="Times New Roman"/>
                <w:sz w:val="24"/>
                <w:szCs w:val="24"/>
              </w:rPr>
              <w:t>Требования к одежде и обуви для занятий физическими упражнениями и спортом (в помещении, на открытом воздухе при различных погодных условиях). Рекомендации по уходу за спортивной одеждой и обувью.</w:t>
            </w:r>
          </w:p>
          <w:p w:rsidR="0082258F" w:rsidRPr="007878E9" w:rsidRDefault="0082258F" w:rsidP="00DC660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Самоконтроль. </w:t>
            </w:r>
            <w:r w:rsidRPr="007878E9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физическом состоянии как уровне физического развития, физической готовности и самочувствия в процессе умственной, трудовой и игровой деятельности. Измерение роста, массы тела, окружности грудной клетки, плеча и силы мышц. Приемы измерения пульса (ЧСС, во время и после физических нагрузок). Тестирование физических (двигательных) способностей (качеств): скоростных, координационных, силовых, выносливости, гибкости. Выполнение основных движений с различной скоростью. С </w:t>
            </w:r>
            <w:r w:rsidRPr="007878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предметами, из разных исходных положений, на ограниченной площади опоры и с ограниченной пространственной ориентацией.</w:t>
            </w:r>
          </w:p>
          <w:p w:rsidR="0082258F" w:rsidRPr="007878E9" w:rsidRDefault="0082258F" w:rsidP="008225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9">
              <w:rPr>
                <w:rFonts w:ascii="Times New Roman" w:hAnsi="Times New Roman" w:cs="Times New Roman"/>
                <w:i/>
                <w:sz w:val="24"/>
                <w:szCs w:val="24"/>
              </w:rPr>
              <w:t>Первая помощь при травмах.</w:t>
            </w:r>
            <w:r w:rsidRPr="007878E9">
              <w:rPr>
                <w:rFonts w:ascii="Times New Roman" w:hAnsi="Times New Roman" w:cs="Times New Roman"/>
                <w:sz w:val="24"/>
                <w:szCs w:val="24"/>
              </w:rPr>
              <w:t xml:space="preserve"> Травмы, которые можно получить при занятиях физическими упражнениями (ушиб, ссадины и потертости кожи, кровотечение).</w:t>
            </w:r>
          </w:p>
          <w:p w:rsidR="004306F2" w:rsidRPr="00E3501F" w:rsidRDefault="004306F2" w:rsidP="00822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06F2" w:rsidRPr="00B95079" w:rsidTr="00E3501F">
        <w:tc>
          <w:tcPr>
            <w:tcW w:w="2660" w:type="dxa"/>
            <w:vAlign w:val="center"/>
          </w:tcPr>
          <w:p w:rsidR="004306F2" w:rsidRPr="00E3501F" w:rsidRDefault="001E0BD0" w:rsidP="00E3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Способы физической деятельности </w:t>
            </w:r>
          </w:p>
        </w:tc>
        <w:tc>
          <w:tcPr>
            <w:tcW w:w="7654" w:type="dxa"/>
          </w:tcPr>
          <w:p w:rsidR="00B61DFE" w:rsidRDefault="0082258F" w:rsidP="00B61D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B61DFE">
              <w:rPr>
                <w:rFonts w:ascii="Times New Roman" w:hAnsi="Times New Roman" w:cs="Times New Roman"/>
                <w:sz w:val="24"/>
                <w:szCs w:val="24"/>
              </w:rPr>
              <w:t>Равномерный бег</w:t>
            </w:r>
            <w:r w:rsidR="00B61DFE" w:rsidRPr="007878E9">
              <w:rPr>
                <w:rFonts w:ascii="Times New Roman" w:hAnsi="Times New Roman" w:cs="Times New Roman"/>
                <w:sz w:val="24"/>
                <w:szCs w:val="24"/>
              </w:rPr>
              <w:t>. Прыжковые упражнения на одной и двух ногах. Прыжки через небольшие естественные вертикальн</w:t>
            </w:r>
            <w:r w:rsidR="00B61DFE">
              <w:rPr>
                <w:rFonts w:ascii="Times New Roman" w:hAnsi="Times New Roman" w:cs="Times New Roman"/>
                <w:sz w:val="24"/>
                <w:szCs w:val="24"/>
              </w:rPr>
              <w:t xml:space="preserve">ые и горизонтальные </w:t>
            </w:r>
            <w:r w:rsidR="00B61DFE" w:rsidRPr="007878E9">
              <w:rPr>
                <w:rFonts w:ascii="Times New Roman" w:hAnsi="Times New Roman" w:cs="Times New Roman"/>
                <w:sz w:val="24"/>
                <w:szCs w:val="24"/>
              </w:rPr>
              <w:t xml:space="preserve">препятствия. Броски больших и малых мячей, других легких предметов на дальность и в цель (правой и левой рукой). </w:t>
            </w:r>
          </w:p>
          <w:p w:rsidR="00B61DFE" w:rsidRPr="007878E9" w:rsidRDefault="00B61DFE" w:rsidP="00B61D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освоенных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предметами и без предметов, упражнения на снарядах, акробатических упражнений, на равновесие, танцевальных упражнений.</w:t>
            </w:r>
          </w:p>
          <w:p w:rsidR="00B61DFE" w:rsidRPr="00DC6608" w:rsidRDefault="0082258F" w:rsidP="00B61D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DC6608" w:rsidRPr="00DC6608">
              <w:rPr>
                <w:rFonts w:ascii="Times New Roman" w:hAnsi="Times New Roman" w:cs="Times New Roman"/>
                <w:sz w:val="24"/>
                <w:szCs w:val="24"/>
              </w:rPr>
              <w:t>Закрепление освоенных умений передвигаться на лыжах, развитие координационных способностей и выносливости.</w:t>
            </w:r>
          </w:p>
        </w:tc>
      </w:tr>
      <w:tr w:rsidR="00FB7089" w:rsidRPr="00B95079" w:rsidTr="00FA70AD">
        <w:tc>
          <w:tcPr>
            <w:tcW w:w="2660" w:type="dxa"/>
            <w:vAlign w:val="center"/>
          </w:tcPr>
          <w:p w:rsidR="00FB7089" w:rsidRPr="00E3501F" w:rsidRDefault="00FB7089" w:rsidP="00E3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совершенствование </w:t>
            </w:r>
          </w:p>
        </w:tc>
        <w:tc>
          <w:tcPr>
            <w:tcW w:w="7654" w:type="dxa"/>
            <w:vAlign w:val="center"/>
          </w:tcPr>
          <w:p w:rsidR="00B61DFE" w:rsidRPr="007878E9" w:rsidRDefault="00B61DFE" w:rsidP="00B61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Овладения знаниями. </w:t>
            </w:r>
            <w:proofErr w:type="gramStart"/>
            <w:r w:rsidRPr="007878E9">
              <w:rPr>
                <w:rFonts w:ascii="Times New Roman" w:hAnsi="Times New Roman" w:cs="Times New Roman"/>
                <w:sz w:val="24"/>
                <w:szCs w:val="24"/>
              </w:rPr>
              <w:t>Понятия: эстафета, команды, «старт», «финиш»; темп, длительность бега, влияние бега на состояние здоровья, элементарные сведения о правилах соревнований в беге, прыжках и метаниях, техника безопасности на занятиях.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8E9">
              <w:rPr>
                <w:rFonts w:ascii="Times New Roman" w:hAnsi="Times New Roman" w:cs="Times New Roman"/>
                <w:sz w:val="24"/>
                <w:szCs w:val="24"/>
              </w:rPr>
              <w:t xml:space="preserve">Понятия: короткая дистанция, бег на скорость, бег на выносливость; названия метательных снарядов, прыжкового инвентаря, упражнения в прыжках. </w:t>
            </w:r>
          </w:p>
          <w:p w:rsidR="00B61DFE" w:rsidRPr="007878E9" w:rsidRDefault="00B61DFE" w:rsidP="00B61D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DFE">
              <w:rPr>
                <w:rFonts w:ascii="Times New Roman" w:hAnsi="Times New Roman" w:cs="Times New Roman"/>
                <w:i/>
                <w:sz w:val="24"/>
                <w:szCs w:val="24"/>
              </w:rPr>
              <w:t>Овладение знаниями.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8E9">
              <w:rPr>
                <w:rFonts w:ascii="Times New Roman" w:hAnsi="Times New Roman" w:cs="Times New Roman"/>
                <w:sz w:val="24"/>
                <w:szCs w:val="24"/>
              </w:rPr>
              <w:t>Название снарядов и гимнастических элементов, правила безопасности во время занятий, признаки правильной ходьбы, бега, прыжков, осанки, значение напряжения и расслабления мышц, личная гигиена, режим дня, закаливание.</w:t>
            </w:r>
          </w:p>
          <w:p w:rsidR="00B61DFE" w:rsidRPr="007878E9" w:rsidRDefault="00B61DFE" w:rsidP="00B61D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9">
              <w:rPr>
                <w:rFonts w:ascii="Times New Roman" w:hAnsi="Times New Roman" w:cs="Times New Roman"/>
                <w:i/>
                <w:sz w:val="24"/>
                <w:szCs w:val="24"/>
              </w:rPr>
              <w:t>Овладение знаниями.</w:t>
            </w:r>
            <w:r w:rsidRPr="007878E9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требования к одежде и обуви во время занятий. Значение занятий лыжами для укрепления здоровья и закаливания. Особенности дыхания. Требования к температурному режиму, понятие об обморожении. Техника безопасности при занятиях лыжами.</w:t>
            </w:r>
          </w:p>
          <w:p w:rsidR="00FB7089" w:rsidRPr="00FB7089" w:rsidRDefault="00FB7089" w:rsidP="00FA7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051D" w:rsidRPr="0027051D" w:rsidRDefault="0027051D" w:rsidP="0027051D">
      <w:pPr>
        <w:spacing w:after="0" w:line="240" w:lineRule="auto"/>
        <w:ind w:left="539"/>
        <w:rPr>
          <w:rFonts w:ascii="Calibri" w:eastAsia="Times New Roman" w:hAnsi="Calibri" w:cs="Times New Roman"/>
          <w:sz w:val="24"/>
        </w:rPr>
      </w:pPr>
    </w:p>
    <w:p w:rsidR="00803480" w:rsidRPr="00803480" w:rsidRDefault="00803480" w:rsidP="00FA7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348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 с указанием количества часов,</w:t>
      </w:r>
    </w:p>
    <w:p w:rsidR="00803480" w:rsidRPr="00803480" w:rsidRDefault="00803480" w:rsidP="00FA7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803480">
        <w:rPr>
          <w:rFonts w:ascii="Times New Roman" w:eastAsia="Times New Roman" w:hAnsi="Times New Roman" w:cs="Times New Roman"/>
          <w:b/>
          <w:bCs/>
          <w:sz w:val="24"/>
          <w:szCs w:val="24"/>
        </w:rPr>
        <w:t>отводимых</w:t>
      </w:r>
      <w:proofErr w:type="gramEnd"/>
      <w:r w:rsidRPr="008034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изучение каждой темы</w:t>
      </w:r>
    </w:p>
    <w:p w:rsidR="00803480" w:rsidRDefault="00FA70AD" w:rsidP="00803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FA70AD" w:rsidRDefault="00FA70AD" w:rsidP="00803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 класс</w:t>
      </w:r>
    </w:p>
    <w:p w:rsidR="00A72221" w:rsidRDefault="00A72221" w:rsidP="00803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42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10"/>
        <w:gridCol w:w="284"/>
        <w:gridCol w:w="1308"/>
        <w:gridCol w:w="2944"/>
        <w:gridCol w:w="1701"/>
      </w:tblGrid>
      <w:tr w:rsidR="008F563F" w:rsidRPr="00CE0667" w:rsidTr="008F563F">
        <w:trPr>
          <w:trHeight w:val="695"/>
        </w:trPr>
        <w:tc>
          <w:tcPr>
            <w:tcW w:w="8046" w:type="dxa"/>
            <w:gridSpan w:val="4"/>
          </w:tcPr>
          <w:p w:rsidR="008F563F" w:rsidRDefault="008F563F" w:rsidP="007212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Тематическое планирование </w:t>
            </w:r>
          </w:p>
        </w:tc>
        <w:tc>
          <w:tcPr>
            <w:tcW w:w="1701" w:type="dxa"/>
          </w:tcPr>
          <w:p w:rsidR="008F563F" w:rsidRPr="008F563F" w:rsidRDefault="008F563F" w:rsidP="008F56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563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F563F" w:rsidRPr="00CE0667" w:rsidTr="008F563F">
        <w:trPr>
          <w:trHeight w:val="695"/>
        </w:trPr>
        <w:tc>
          <w:tcPr>
            <w:tcW w:w="8046" w:type="dxa"/>
            <w:gridSpan w:val="4"/>
          </w:tcPr>
          <w:p w:rsidR="008F563F" w:rsidRPr="0032627B" w:rsidRDefault="008F563F" w:rsidP="007212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br/>
              <w:t xml:space="preserve">Основная физическая подготовка </w:t>
            </w:r>
          </w:p>
        </w:tc>
        <w:tc>
          <w:tcPr>
            <w:tcW w:w="1701" w:type="dxa"/>
          </w:tcPr>
          <w:p w:rsidR="008F563F" w:rsidRPr="009410A3" w:rsidRDefault="009410A3" w:rsidP="009410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10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F563F" w:rsidRPr="00CE0667" w:rsidTr="008F563F">
        <w:trPr>
          <w:trHeight w:val="542"/>
        </w:trPr>
        <w:tc>
          <w:tcPr>
            <w:tcW w:w="5102" w:type="dxa"/>
            <w:gridSpan w:val="3"/>
          </w:tcPr>
          <w:p w:rsidR="008F563F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–с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>казка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 « Понятие о физической культуре. Правила по технике безопасности на уроках физической культуры». Подвижная игра « Горелки».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Определять ситуации, требующие применения правил предупреждения травматизма. Развитие познавательной активности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– путешествие 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 Возникновение первых соревнований. Зарождение Олимпийских игр». Подвижная игра « Горелки»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Пересказывать тексты по истории физической культуры. Понимать и раскрывать связь физической культуры 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трудовой.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Урок- викторина 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 Основные способы передвижения. Представления о физических упражнениях». Подвижная игра « Летает – не летает».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Выявлять различия в основных способах передвижения человека.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Урок – игра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Основные физические качества ( сила, быстрота, выносливость, гибкость, равновесие). Игра 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 Слушай сигнал»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Характеризовать показатели физического развития.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8046" w:type="dxa"/>
            <w:gridSpan w:val="4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63F" w:rsidRPr="00560B2A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B2A">
              <w:rPr>
                <w:rFonts w:ascii="Times New Roman" w:hAnsi="Times New Roman"/>
                <w:b/>
                <w:sz w:val="24"/>
                <w:szCs w:val="24"/>
              </w:rPr>
              <w:t>Легкая атлетика</w:t>
            </w:r>
          </w:p>
          <w:p w:rsidR="008F563F" w:rsidRPr="00CE0667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63F" w:rsidRDefault="008F563F" w:rsidP="007212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563F" w:rsidRPr="00CE388E" w:rsidRDefault="008F563F" w:rsidP="007212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388E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  <w:p w:rsidR="008F563F" w:rsidRPr="00CE0667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утешествие « Ходьба обычная, на носках, на пятках, в 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полуприседе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>, с различным положением рук под счёт коротким, средним и длинным шагом». Игра « Быстро по своим местам» «Успей выбежать». «Догони свою пару»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Различать виды ходьбы.</w:t>
            </w:r>
          </w:p>
        </w:tc>
        <w:tc>
          <w:tcPr>
            <w:tcW w:w="1701" w:type="dxa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утешествие « Ходьба обычная, на носках, на пятках, в 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полуприседе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>, с различным положением рук под счёт коротким, средним и длинным шагом». Игра « Быстро по своим местам» «Успей выбежать». «Догони свою пару»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Различать виды ходьбы.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утешествие « Ходьба обычная, на носках, на пятках, в 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полуприседе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>, с различным положением рук под счёт коротким, средним и длинным шагом». Игра « Быстро по своим местам» «Успей выбежать». «Догони свою пару»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Различать виды ходьбы.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калейдоскоп. Сочетание различных видов ходьбы.  Игра « Слушай сигнал». Стартовый контроль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бег 30м.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«Бери ленту»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«Перемена места»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Моделировать сочетание различных видов ходьбы.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калейдоскоп. Сочетание различных видов ходьбы.  Игра « Слушай сигнал». Стартовый контроль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бег 30м.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«Бери ленту»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«Перемена места»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Моделировать сочетание различных видов ходьбы.</w:t>
            </w:r>
          </w:p>
        </w:tc>
        <w:tc>
          <w:tcPr>
            <w:tcW w:w="1701" w:type="dxa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lastRenderedPageBreak/>
              <w:t>Спортивный калейдоскоп. Сочетание различных видов ходьбы.  Игра « Слушай сигнал». Стартовый контроль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бег 30м.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«Бери ленту»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«Перемена места»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Моделировать сочетание различных видов ходьбы.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Спортивный марафон. Обычный бег, бег с изменение направления движения. Бег в чередовании с ходьбой. Игра « Кошки- мышки». «Салки с 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выручалкой</w:t>
            </w:r>
            <w:proofErr w:type="spellEnd"/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»«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>День и ночь»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Различать разные виды бега, уметь менять направление во время бега.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Спортивный марафон. Обычный бег, бег с изменение направления движения. Бег в чередовании с ходьбой. Игра « Кошки- мышки». «Салки с 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выручалкой</w:t>
            </w:r>
            <w:proofErr w:type="spellEnd"/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»«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>День и ночь»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Различать разные виды бега, уметь менять направление во время бега.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Спортивный марафон. Обычный бег, бег с изменение направления движения. Бег в чередовании с ходьбой. Игра « Кошки- мышки». «Салки с 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выручалкой</w:t>
            </w:r>
            <w:proofErr w:type="spellEnd"/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»«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>День и ночь»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Различать разные виды бега, уметь менять направление во время бега.</w:t>
            </w:r>
          </w:p>
        </w:tc>
        <w:tc>
          <w:tcPr>
            <w:tcW w:w="1701" w:type="dxa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марафон. « Бег с преодолением препятствий». Игра « С кочки на кочку». Стартовый контроль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 прыжок в длину с места «Пустое место»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«Кот и мыши»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Научиться общаться и взаимодействовать в игровой деятельности.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марафон. « Бег с преодолением препятствий». Игра « С кочки на кочку». Стартовый контроль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 прыжок в длину с места «Пустое место»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«Кот и мыши»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Научиться общаться и взаимодействовать в игровой деятельности.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марафон. Бег по размеченным участкам дорожки. Игра « У ребят порядок строгий» «Гуси-лебеди»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«Хитрая лиса»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Осваивать высокий старт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марафон. Бег по размеченным участкам дорожки. Игра « У ребят порядок строгий» «Гуси-лебеди»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«Хитрая лиса»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Осваивать высокий старт</w:t>
            </w:r>
          </w:p>
        </w:tc>
        <w:tc>
          <w:tcPr>
            <w:tcW w:w="1701" w:type="dxa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марафон. Бег по размеченным участкам дорожки. Игра « У ребят порядок строгий» «Гуси-лебеди»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«Хитрая лиса»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Осваивать высокий старт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Урок-игра. Челночный бег. Игра «Ястреб и утка»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>тартовый контроль: по«Быстро по местам»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«Жмурки»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Знакомство с челночным бегом. 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Урок-игра. Челночный бег. Игра «Ястреб и утка»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>тартовый контроль: по«Быстро по местам»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«Жмурки»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Знакомство с челночным бегом. 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lastRenderedPageBreak/>
              <w:t>Урок-игра. Челночный бег. Игра «Ястреб и утка»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>тартовый контроль: по«Быстро по местам»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«Жмурки»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Знакомство с челночным бегом. </w:t>
            </w:r>
          </w:p>
        </w:tc>
        <w:tc>
          <w:tcPr>
            <w:tcW w:w="1701" w:type="dxa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марафон «Совершенствование навыков бега. Медленный бег до 3 мин. Подвижная игра « Кто быстрее встанет в круг?» «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Совушка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«К своим флажкам»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Развитие выносливости, умения распределять силы. Умение чередовать бег с ходьбой.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марафон «Совершенствование навыков бега. Медленный бег до 3 мин. Подвижная игра « Кто быстрее встанет в круг?» «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Совушка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«К своим флажкам»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Развитие выносливости, умения распределять силы. Умение чередовать бег с ходьбой.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марафон «Совершенствование навыков бега. Медленный бег до 3 мин. Подвижная игра « Кто быстрее встанет в круг?» «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Совушка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«К своим флажкам»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Развитие выносливости, умения распределять силы. Умение чередовать бег с ходьбой.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марафон «Совершенствование навыков бега. Кросс по слабопересечённой местности. Игра « Кто лишний?». Стартовый контроль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6-минутный бег.  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«Белые медведи»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«Космонавты»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Осваивать бег по пересечённой местности.</w:t>
            </w:r>
          </w:p>
        </w:tc>
        <w:tc>
          <w:tcPr>
            <w:tcW w:w="1701" w:type="dxa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марафон «Совершенствование навыков бега. Кросс по слабопересечённой местности. Игра « Кто лишний?». Стартовый контроль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6-минутный бег.  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«Белые медведи»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«Космонавты»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Осваивать бег по пересечённой местности.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Резервный урок 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Эстафеты. Бег с ускорением. Игра «Быстро в круг»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Осваивать бег с ускорением.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калейдоскоп. Прыжки на одной и на двух ногах, на месте с поворотом на 90°, с продвижением вперёд. Игра « С кочки на кочку»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Осваивать виды прыжков, правила выполнения</w:t>
            </w:r>
          </w:p>
        </w:tc>
        <w:tc>
          <w:tcPr>
            <w:tcW w:w="1701" w:type="dxa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Урок- игра. Прыжки в длину с места. Игра « Попрыгунчики- воробушки»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>Стартовый контроль: челночный бег 3x10м.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Осваивать выполнение прыжка в длину с места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Спортивный калейдоскоп. Прыжки в длину с разбега с приземлением на обе ноги. Подвижная игра «Волк во рву»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Осваивать технику выполнения прыжка в длину с разбега с приземлением на обе ноги.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lastRenderedPageBreak/>
              <w:t>Эстафеты «Спорт, спорт, спорт». Стартовый контроль: наклон вперед из положения сидя.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Продемонстр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получ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. навыки 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A76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8046" w:type="dxa"/>
            <w:gridSpan w:val="4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63F" w:rsidRPr="00CE388E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388E">
              <w:rPr>
                <w:rFonts w:ascii="Times New Roman" w:hAnsi="Times New Roman"/>
                <w:b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1701" w:type="dxa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563F" w:rsidRPr="00CE388E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388E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Строевые команды. Построения и перестроения. Игра «Класс, смирно!».</w:t>
            </w:r>
          </w:p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Правила по технике безопасности на уроках гимнастики с элементами акробатики.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Выполнение строевых команд: «Смирно!», «Вольно!», «Шагом марш!», «На месте!»,  « Равняйсь!», «Стой!».  Освоение универсальных умений по самостоятельному выполнению упражнений по строевой подготовке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Ярмарка знаний «Группировка, перекаты в группировке лежа на животе и из упора стоя на коленях». Подвижная игра </w:t>
            </w:r>
            <w:r w:rsidRPr="00CE0667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«</w:t>
            </w:r>
            <w:proofErr w:type="spellStart"/>
            <w:r w:rsidRPr="00CE0667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Совушка</w:t>
            </w:r>
            <w:proofErr w:type="spellEnd"/>
            <w:r w:rsidRPr="00CE0667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».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Выполнение группировки и перекатов в группировке лежа на животе и из упора стоя на коленях.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Игровая лаборатория «Кувырок вперед в упор присев». Подвижная игра «Змейка».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 техники кувырка вперед в упор присев. Выявление характерных ошибок в выполнении кувырка вперед в упор присев. Соблюдать правила техники безопасности при выполнении акробатического упражнения.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Гимнастический мост из 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положения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лежа на спине. Игра «Мы веселые ребята».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Осваивать технику выполнения гимнастического моста из 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положения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лежа на спине. Осваивать универсальные умения по взаимодействию в парах т группах при разучивании и выполнении  гимнастических упражнений. Соблюдать правила техники безопасности.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Стойка на лоп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атках. Игра </w:t>
            </w: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«Иголка и нитка».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Осваивать технику выполнения стойки на лопатках. Проявлять качества силы, координации и выносливости при выполнении </w:t>
            </w: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акробатических упражнений и комбинаций.</w:t>
            </w:r>
          </w:p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Стойка на носках, на одной ноге (на полу и гимнастической скамейке), ходьба по гимнастической скамейке, повороты на 90º. Подвижная игра « Пройди бесшумно».</w:t>
            </w:r>
          </w:p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Проявлять качества координации при выполнении упражнений.  Выявлять характерные ошибки в выполнении упражнений. Осваивать технику выполнения упражнений на гимнастических снарядах (гимнастическая скамейка).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Твой 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ганизм. Основные части тела. </w:t>
            </w: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Основные внутренние органы.</w:t>
            </w:r>
          </w:p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Игры на закрепление и совершенствование навыков бега (разучивание игры «К своим флажкам»).</w:t>
            </w:r>
          </w:p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Правила по технике безопасности на уроках подвижных и спортивных игр. 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Значение изучения своего организма для занятий физкультурой. Описывать технику беговых упражнений.</w:t>
            </w:r>
          </w:p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Выявлять характерные ошибки в технике выполнения беговых упражнений.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Твой 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ганизм. Основные части тела. </w:t>
            </w: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Основные внутренние органы.</w:t>
            </w:r>
          </w:p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Игры на закрепление и совершенствование навыков бега (разучивание игры «К своим флажкам»).</w:t>
            </w:r>
          </w:p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Правила по технике безопасности на уроках подвижных и спортивных игр. 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Значение изучения своего организма для занятий физкультурой. Описывать технику беговых упражнений.</w:t>
            </w:r>
          </w:p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Выявлять характерные ошибки в технике выполнения беговых упражнений.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Скелет.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Игры на закрепление и совершенствование развития скоростных способностей (разучивание игры «Пятнашки»).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Проявлять выносливость. Излагать правила и условия проведения подвижной игры «Пятнашки». Принимать адекватные решения в условиях игровой деятельности.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Скелет.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Игры на закрепление и совершенствование развития скоростных способностей (разучивание игры «Пятнашки»).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Проявлять выносливость. Излагать правила и условия проведения подвижной игры «Пятнашки». Принимать адекватные решения в условиях игровой деятельности.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Мышцы.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Игры на закрепление и совершенствование навыков в прыжках (разучивание игры </w:t>
            </w: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«Прыгающие воробушки»).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Освоение значение работы  мышц в организме человека. </w:t>
            </w: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Излагать правила и условия проведения подвижной игры «Прыгающие воробушки».  Осваивать технику прыжковых упражнений.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Мышцы.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Игры на закрепление и совершенствование навыков в прыжках (разучивание игры «Прыгающие воробушки»).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значение работы  мышц в организме человека. Излагать правила и условия проведения подвижной игры «Прыгающие воробушки».  Осваивать технику прыжковых упражнений.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Осанка.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Игры на закрепление и совершенствование метаний на 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дальность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и точность (игра «Кто дальше бросит», «Метко в цель»).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Соблюдать правила техники безопасности при выполнении метания на дальность и точность. Описывать технику метания. Излагать правила и условия проведения подвижных игр «Кто дальше бросит», «Метко в цель». Значение правильной осанки в жизни человека.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Осанка.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Игры на закрепление и совершенствование метаний на 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дальность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и точность (игра «Кто дальше бросит», «Метко в цель»).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Соблюдать правила техники безопасности при выполнении метания на дальность и точность. Описывать технику метания. Излагать правила и условия проведения подвижных игр «Кто дальше бросит», «Метко в цель». Значение правильной осанки в жизни человека.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Сердце и кровеносные сосуды.</w:t>
            </w:r>
          </w:p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Игры на закрепление и совершенствование метаний на 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дальность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и точность (игра «Точный расчет»).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Получение первичных знаний о строении и работе сердца человека. Излагать правила и условия проведения подвижной игры «Точный расчет». Проявлять качества силы, быстроты и координации при выполнении бросков.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430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Резервный урок 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D91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564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Вводный. Правила поведения на занятиях.  Одежда лыжника. Ознакомление с техникой передвижения на лыжах.                  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Освоение   ТБ  на  лыжах, правила  дыхания  на  лыжах  при  ходьбе  и  беге,  требования  к  одежде  на  лыжах,  строевые  упр.  на  лыжах. Построение  и перестроение  на  лыжах, основная  стойка  на  лыжах, передвижение  на  лыжах  по  учеб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E0667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CE0667">
              <w:rPr>
                <w:rFonts w:ascii="Times New Roman" w:hAnsi="Times New Roman"/>
                <w:sz w:val="24"/>
                <w:szCs w:val="24"/>
              </w:rPr>
              <w:t>ругу.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714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Ходьба ступающим шагом без палок.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 Подвижная игра «Пятнашки на лыжах»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Изучение ступающего шага без палок. Освоение правил подвижной игры «Пятнашки на лыжах»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Ходьба ступающим шагом без палок.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 Подвижная игра «За мной»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Изучение ступающего шага без палок. Освоение правил подвижной игры «За мной»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Ходьба ступающим шагом без палок.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 Подвижная игра «По местам!»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Ходьба на лыжах скользящим шагом. Освоение  правил подвижной игры «По местам!»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Ходьба скользящим шагом без палок.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Подвижная игра «Эстафета на лыжах»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Изучение нового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Ходьба на лыжах скользящим шагом. Освоение правил подвижной игры «Эстафета на лыжах»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Уметь выполнять ходьбу на лыжах скользящим шагом. Освоить правила подвижной игры «Эстафета на лыжах»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Ходьба скользящим шагом без палок.</w:t>
            </w:r>
          </w:p>
          <w:p w:rsidR="008F563F" w:rsidRPr="00CE0667" w:rsidRDefault="008F563F" w:rsidP="00721236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Подвижная игра «Кто дальше»</w:t>
            </w:r>
            <w:r w:rsidRPr="00CE066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Ходьба на лыжах скользящим шагом. Освоение правил подвижной игры «Кто дальше»</w:t>
            </w:r>
            <w:r w:rsidRPr="00CE0667">
              <w:rPr>
                <w:rFonts w:ascii="Times New Roman" w:hAnsi="Times New Roman"/>
                <w:sz w:val="24"/>
                <w:szCs w:val="24"/>
              </w:rPr>
              <w:tab/>
              <w:t>Уметь выполнять ходьбу на лыжах скользящим шагом. Освоить правила подвижной игры «Кто дальше»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5102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Ходьба скользящим шагом без палок.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Подвижная игра «По мишеням»</w:t>
            </w:r>
          </w:p>
        </w:tc>
        <w:tc>
          <w:tcPr>
            <w:tcW w:w="2944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Ходьба на лыжах скользящим шагом. Освоение  правил </w:t>
            </w:r>
            <w:r w:rsidRPr="00CE0667">
              <w:rPr>
                <w:rFonts w:ascii="Times New Roman" w:hAnsi="Times New Roman"/>
                <w:sz w:val="24"/>
                <w:szCs w:val="24"/>
              </w:rPr>
              <w:lastRenderedPageBreak/>
              <w:t>подвижной игры «По мишеням»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8046" w:type="dxa"/>
            <w:gridSpan w:val="4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63F" w:rsidRPr="00550F15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F15">
              <w:rPr>
                <w:rFonts w:ascii="Times New Roman" w:hAnsi="Times New Roman"/>
                <w:b/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1701" w:type="dxa"/>
          </w:tcPr>
          <w:p w:rsidR="008F563F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63F" w:rsidRPr="00550F15" w:rsidRDefault="008F563F" w:rsidP="007212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Подъём «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полуёлочкой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Подвижная игра «Маршевые салки»</w:t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Подъём «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полуёлочкой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на лыжах»      Освоение правил подвижной игры «Маршевые салки»            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Подъём «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полуёлочкой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Подвижная игра «Кто первый»</w:t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Подъём «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полуёлочкой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на лыжах»         Освоение правил подвижной игры «Кто первый»         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Подъём «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полуёлочкой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Подвижная игра «Пятнашки простые»</w:t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Подъём «</w:t>
            </w:r>
            <w:proofErr w:type="spellStart"/>
            <w:r w:rsidRPr="00CE0667">
              <w:rPr>
                <w:rFonts w:ascii="Times New Roman" w:hAnsi="Times New Roman"/>
                <w:sz w:val="24"/>
                <w:szCs w:val="24"/>
              </w:rPr>
              <w:t>полуёлочкой</w:t>
            </w:r>
            <w:proofErr w:type="spellEnd"/>
            <w:r w:rsidRPr="00CE0667">
              <w:rPr>
                <w:rFonts w:ascii="Times New Roman" w:hAnsi="Times New Roman"/>
                <w:sz w:val="24"/>
                <w:szCs w:val="24"/>
              </w:rPr>
              <w:t xml:space="preserve"> на лыжах»          Освоение правил подвижной игры «Пятнашки простые»        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Спуск на лыжах. Подвижная игра «Шире шаг»</w:t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Спуск на лыжах. Освоение правил  подвижной игры «Шире шаг»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Спуск на лыжах. Подвижная игра «Подними предмет»</w:t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Спуск на лыжах. Освоение правил подвижной игры «Подними предмет»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Спуск на лыжах. Подвижная игра «Не задень»</w:t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Спуск на лыжах. Освоение правил подвижной игры «Не задень»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Отработка навыков в подъёмах и спусках.    Закрепление техники передвижения на лыжах.          Подвижная игра «Кто дальше»        </w:t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 xml:space="preserve">Навыки  ходьбы  на  лыжах,  строевые  упр., техника  скольжения  на  лыжах  без  палок,  развитие  выносливости. Освоение правил подвижной игры «Кто дальше»        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Органы чувств</w:t>
            </w:r>
          </w:p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Спортивный калейдоскоп «Упражнения на ловкость и координацию». Подвижная игра </w:t>
            </w:r>
            <w:r w:rsidRPr="00CE0667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«Удочка».</w:t>
            </w:r>
          </w:p>
          <w:p w:rsidR="008F563F" w:rsidRPr="00CE0667" w:rsidRDefault="008F563F" w:rsidP="00721236">
            <w:pPr>
              <w:tabs>
                <w:tab w:val="left" w:pos="1183"/>
              </w:tabs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Получение знаний о значении органов чу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вств в ж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изни человека.  Различать упражнения по воздействию на развитие физических качеств. Отбирать упражнения на ловкость и координацию.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Органы чувств</w:t>
            </w:r>
          </w:p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Спортивный калейдоскоп «Упражнения на ловкость и координацию». Подвижная игра </w:t>
            </w:r>
            <w:r w:rsidRPr="00CE0667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«Удочка».</w:t>
            </w:r>
          </w:p>
          <w:p w:rsidR="008F563F" w:rsidRPr="00CE0667" w:rsidRDefault="008F563F" w:rsidP="00721236">
            <w:pPr>
              <w:tabs>
                <w:tab w:val="left" w:pos="1183"/>
              </w:tabs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Получение знаний о значении органов чу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вств в ж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изни человека.  Различать упражнения по воздействию на развитие физических качеств. Отбирать упражнения на ловкость и координацию.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Личная гигиена</w:t>
            </w:r>
          </w:p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Урок-экскурс «Баскетбол. Мини баскетбол.  Стойка баскетболиста. Специальные передвижения без мяча». Подвижная игра «Передал — садись».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двигательных действий баскетболиста: стойку и специальные передвижения без мяча.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Проявлять быстроту и ловкость.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Соблюдать дисциплину и правила техники безопасности при работе на баскетбольной площадке. Изучение правил личной гигиены.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Личная гигиена</w:t>
            </w:r>
          </w:p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Урок-экскурс «Баскетбол. Мини баскетбол.  Стойка баскетболиста. Специальные передвижения без мяча». Подвижная игра «Передал — садись».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двигательных действий баскетболиста: стойку и специальные передвижения без мяча.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Проявлять быстроту и ловкость.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Соблюдать дисциплину и правила техники безопасности при работе на баскетбольной площадке. Изучение правил личной гигиены.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Закаливание.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Ведение и  передача баскетбольного мяча.</w:t>
            </w:r>
          </w:p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Подвижная игра </w:t>
            </w:r>
            <w:r w:rsidRPr="00CE0667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«Удочка»</w:t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 ведения и передачи баскетбольного мяча.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Развивать физические качества. Изучение правил закаливания организма.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510" w:type="dxa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Закаливание.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Ведение и  передача баскетбольного мяча.</w:t>
            </w:r>
          </w:p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Подвижная игра </w:t>
            </w:r>
            <w:r w:rsidRPr="00CE0667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«Удочка»</w:t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 ведения и передачи баскетбольного мяча.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Развивать физические качества. Изучение правил закаливания организма.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420"/>
        </w:trPr>
        <w:tc>
          <w:tcPr>
            <w:tcW w:w="3510" w:type="dxa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Мозг и нервная система.</w:t>
            </w:r>
          </w:p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Подвижные игры с баскетбольным мячом. Подвижная игра «Передал — садись».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36" w:type="dxa"/>
            <w:gridSpan w:val="3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Получение знаний о работе мозга и нервной системы. Развивать физические качества.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 универсальных умений управлять эмоциями во время игровой деятельности.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297"/>
        </w:trPr>
        <w:tc>
          <w:tcPr>
            <w:tcW w:w="8046" w:type="dxa"/>
            <w:gridSpan w:val="4"/>
          </w:tcPr>
          <w:p w:rsidR="008F563F" w:rsidRPr="00CE0667" w:rsidRDefault="008F563F" w:rsidP="00721236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0F15">
              <w:rPr>
                <w:rFonts w:ascii="Times New Roman" w:hAnsi="Times New Roman"/>
                <w:b/>
                <w:sz w:val="24"/>
                <w:szCs w:val="24"/>
              </w:rPr>
              <w:t>Подвижные спортивные игры ЗОЖ</w:t>
            </w:r>
          </w:p>
        </w:tc>
        <w:tc>
          <w:tcPr>
            <w:tcW w:w="1701" w:type="dxa"/>
          </w:tcPr>
          <w:p w:rsidR="008F563F" w:rsidRPr="00E8194D" w:rsidRDefault="008F563F" w:rsidP="007212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94D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Мозг и нервная система.</w:t>
            </w:r>
          </w:p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Подвижные игры с баскетбольным мячом. Подвижная игра «Передал — садись».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Получение знаний о работе мозга и нервной системы. Развивать физические качества.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 универсальных умений управлять эмоциями во время игровой деятельности.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Органы дыхания.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Урок - экскурс «Волейбол. Стойка волейболиста». Подвижная игра «Лошадки».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Освоение  двигательных действий волейболиста: стойка. Значение физических упражнений и спорта в работе лёгких. 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Органы пищеварения.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Перемещение по площадке. Упражнения с волейбольными мячами. Подвижная игра «Лошадки».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 упражнений с волейбольными мячами.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Соблюдать дисциплину и правила техники безопасности при работе на волейбольной площадке. Значение питательных веществ в жизни человека. 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Резервный урок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Урок – соревнование «Лазание по гимнастической скамейке. 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Подтягивание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лежа на животе по горизонтальной скамейке». Подвижная игра «Раки».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Освоение техники лазания по гимнастической скамейке различными способами. Проявлять качества силы, координации, выносливости при выполнении лазания по гимнастической скамейке. Выявлять и характеризовать ошибки при выполнении гимнастических </w:t>
            </w: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упражнений.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8F563F" w:rsidRPr="00CE0667" w:rsidTr="008F563F">
        <w:trPr>
          <w:trHeight w:val="359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Резервный урок </w:t>
            </w: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Урок – соревнование «Лазание по гимнастической скамейке. 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Подтягивание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лежа на животе по горизонтальной скамейке». Подвижная игра «Раки».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техники лазания по гимнастической скамейке различными способами. Проявлять качества силы, координации, выносливости при выполнении лазания по гимнастической скамейке. Выявлять и характеризовать ошибки при выполнении гимнастических упражнений.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Перелезание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через гимнастического коня. Игра «Не урони мешочек».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Освоение техники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перелезания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через гимнастического козла. Соблюдать правила техники безопасности при выполнении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перелезания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через гимнастического коня.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Познакомиться с техникой выполнения опорного прыжка.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Перелезание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через гимнастического коня. Игра «Не урони мешочек».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Освоение техники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перелезания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через гимнастического козла. Соблюдать правила техники безопасности при выполнении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перелезания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через гимнастического коня.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Познакомиться с техникой выполнения опорного прыжка.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Урок – соревнование «Преодоление полосы препятствий с элементами лазанья 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перелезания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». Подвижная игра «Посадка картофеля».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Общаться и взаимодействовать в игровой деятельности. Продемонстрировать полученные навыки выполнения гимнастических упражнений с элементами лазанья 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перелезания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. Соблюдать правила техники безопасности.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Урок – соревнование «Преодоление полосы препятствий с элементами лазанья 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перелезания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». Подвижная игра «Посадка картофеля».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Общаться и взаимодействовать в игровой деятельности. Продемонстрировать полученные навыки выполнения гимнастических упражнений с элементами лазанья 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перелезания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. Соблюдать правила техники безопасности.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Акробатические комбинации. Игра «Попрыгунчики – воробушки».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Продемонстрировать умение выполнять 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акробатические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комби-нации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. Освоение универсальных умений по взаимодействию в парах и группах при выполнении акробатических комбинаций.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Выявлять и характеризовать ошибки при выполнении акробатических комбинаций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Акробатические комбинации. Игра «Попрыгунчики – воробушки».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Продемонстрировать умение выполнять 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акробатические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комби-нации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. Освоение универсальных умений по взаимодействию в парах и группах при выполнении акробатических комбинаций.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Выявлять и характеризовать ошибки при выполнении акробатических комбинаций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Урок –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эрудицион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«Шаг с прискоком, приставные шаги, шаг галопа в сторону».</w:t>
            </w:r>
          </w:p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Подвижная игра </w:t>
            </w:r>
            <w:r w:rsidRPr="00CE0667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«</w:t>
            </w:r>
            <w:r w:rsidRPr="00CE0667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Лиса и куры</w:t>
            </w:r>
            <w:r w:rsidRPr="00CE0667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различных видов шагов танцевального характера.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Продемонстрировать умение выполнять шаги под счет, ритм, музыку, в различном направлении.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Урок –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эрудицион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«Шаг с прискоком, приставные шаги, шаг галопа в сторону».</w:t>
            </w:r>
          </w:p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Подвижная игра </w:t>
            </w:r>
            <w:r w:rsidRPr="00CE0667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«</w:t>
            </w:r>
            <w:r w:rsidRPr="00CE0667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Лиса и куры</w:t>
            </w:r>
            <w:r w:rsidRPr="00CE0667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различных видов шагов танцевального характера.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Продемонстрировать умение выполнять шаги под счет, ритм, музыку, в различном направлении.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Ярмарка знаний «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Общеразвивающие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  упражнения с гимнастической палкой». </w:t>
            </w:r>
          </w:p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Подвижная игра </w:t>
            </w:r>
            <w:r w:rsidRPr="00CE0667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«Охотники и утки».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упражнений с гимнастической палкой.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Отбирать и составлять комплексы упражнений с гимнастической палкой для утренней зарядки и физкультминуток.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Характеризовать влияние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общеразвивающих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упражнений  на организм.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Урок – лаборатория «Комбинации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общеразвивающих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упражнений на формирование правильной осанки». Подвижная игра </w:t>
            </w:r>
            <w:r w:rsidRPr="00CE0667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«</w:t>
            </w:r>
            <w:r w:rsidRPr="00CE0667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Лиса и куры</w:t>
            </w:r>
            <w:r w:rsidRPr="00CE0667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Составлять комплексы упражнений для формирования правильной осанки.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универсальных умений по самостоятельному выполнению упражнений на формирование правильной осанки.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Урок – лаборатория «Комбинации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общеразвивающих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упражнений на формирование правильной осанки». Подвижная игра </w:t>
            </w:r>
            <w:r w:rsidRPr="00CE0667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«</w:t>
            </w:r>
            <w:r w:rsidRPr="00CE0667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Лиса и куры</w:t>
            </w:r>
            <w:r w:rsidRPr="00CE0667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Составлять комплексы упражнений для формирования правильной осанки.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универсальных умений по самостоятельному выполнению упражнений на формирование правильной осанки.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Эстафета «Веселые старты». Подвижная игра «Кузнечики».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Проявлять качества силы, координации и выносливости.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Соблюдать дисциплину и правила техники безопасности во время проведения «Веселых стартов».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Освоить правила подвижной игры «Кузнечики»</w:t>
            </w: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Соблюдать дисциплину и правила техники безопасности во время </w:t>
            </w: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проведения «Веселых стартов».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Эстафета «Веселые старты». Подвижная игра «Кузнечики».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Проявлять качества силы, координации и выносливости.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Соблюдать дисциплину и правила техники безопасности во время проведения «Веселых стартов».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hAnsi="Times New Roman"/>
                <w:sz w:val="24"/>
                <w:szCs w:val="24"/>
              </w:rPr>
              <w:t>Освоить правила подвижной игры «Кузнечики»</w:t>
            </w: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Соблюдать дисциплину и правила техники безопасности во время проведения «Веселых стартов».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Пища и питательные вещества.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Подвижные игры на материале волейбола.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Подвижная игра «</w:t>
            </w:r>
            <w:proofErr w:type="spellStart"/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Бросай-поймай</w:t>
            </w:r>
            <w:proofErr w:type="spellEnd"/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». «Выстрел в небо».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Осваивать универсальные  умения управлять эмоциями во время подвижных игр.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Развивать физические качества. Изучение строения органов пищеварения.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Пища и питательные вещества.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Подвижные игры на материале волейбола.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Подвижная игра «</w:t>
            </w:r>
            <w:proofErr w:type="spellStart"/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Бросай-поймай</w:t>
            </w:r>
            <w:proofErr w:type="spellEnd"/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». «Выстрел в небо».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Осваивать универсальные  умения управлять эмоциями во время подвижных игр.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Развивать физические качества. Изучение строения органов пищеварения.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Вода и питьевой режим.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Урок – экскурс «Футбол. Мини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футбол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.У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дар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по неподвижному и катящемуся мячу». Подвижные игры: «Точная передача», «Мяч в ворота».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 двигательных действий футболиста: стойка, удар по неподвижному и катящемуся мячу.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Соблюдать дисциплину и правила техники безопасности при работе на футбольной площадке.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Соблюдение питьевого режима во время занятий физкультурой.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281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Вода и питьевой режим.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Урок – экскурс «Футбол. Мини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футбол</w:t>
            </w:r>
            <w:proofErr w:type="gram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.У</w:t>
            </w:r>
            <w:proofErr w:type="gram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дар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по неподвижному и катящемуся мячу». Подвижные игры: «Точная передача», «Мяч в ворота».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 двигательных действий футболиста: стойка, удар по неподвижному и катящемуся мячу.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Соблюдать дисциплину и правила техники безопасности при работе на футбольной площадке.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Соблюдение питьевого режима во время занятий физкультурой.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Тренировка ума и характера.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Ведение и остановка  мяча. Подвижная игра «Выстрел в небо».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ведения и остановку футбольного мяча.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Выявлять ошибки при выполнении упражнений. Значение режима дня в жизни человека.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Тренировка ума и характера.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Ведение и остановка  мяча. Подвижная игра «Выстрел в небо».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ведения и остановку футбольного мяча.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Выявлять ошибки при выполнении упражнений. Значение режима дня в жизни человека.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Спортивная одежда и обувь.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Урок – игра Правила игры в футбол.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 правил игры в футбол.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Организация  и проведение  соревнования по футболу среди одноклассников. Получение знаний о правильной одежде для занятий физкультурой.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Спортивная одежда и обувь.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Урок – игра Правила игры в футбол.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Освоение  правил игры в футбол.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Организация  и проведение  соревнования по футболу среди одноклассников. Получение знаний о правильной одежде для занятий физкультурой.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Самоконтроль.</w:t>
            </w:r>
          </w:p>
          <w:p w:rsidR="008F563F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Урок – игра Подвижные игры на материале футбола: «Точная передача», «Мяч в ворота».</w:t>
            </w:r>
          </w:p>
          <w:p w:rsidR="008F563F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F563F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F563F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F563F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Первая помощь при травмах.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Спортивный марафон «Внимание, на старт».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Обучение правильному оцениванию своего самочувствия. Развитие  физических качеств.</w:t>
            </w:r>
          </w:p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Проявлять выдержку во взаимоотношениях со сверстниками </w:t>
            </w:r>
            <w:proofErr w:type="spellStart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воОсвоение</w:t>
            </w:r>
            <w:proofErr w:type="spellEnd"/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 xml:space="preserve"> правил первой помощи при травмах. Взаимодействие  в парах и группах при выполнении спортивных конкурсов.</w:t>
            </w:r>
          </w:p>
          <w:p w:rsidR="008F563F" w:rsidRPr="00CE0667" w:rsidRDefault="008F563F" w:rsidP="007212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Проявлять быстроту и ловкость во время подвижных игр время подвижных игр.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893"/>
        </w:trPr>
        <w:tc>
          <w:tcPr>
            <w:tcW w:w="3794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Резервный урок</w:t>
            </w:r>
          </w:p>
        </w:tc>
        <w:tc>
          <w:tcPr>
            <w:tcW w:w="4252" w:type="dxa"/>
            <w:gridSpan w:val="2"/>
          </w:tcPr>
          <w:p w:rsidR="008F563F" w:rsidRPr="00CE0667" w:rsidRDefault="008F563F" w:rsidP="0072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66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F563F" w:rsidRDefault="008F563F" w:rsidP="00721236">
            <w:pPr>
              <w:jc w:val="center"/>
            </w:pPr>
            <w:r w:rsidRPr="001B5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63F" w:rsidRPr="00CE0667" w:rsidTr="008F563F">
        <w:trPr>
          <w:trHeight w:val="408"/>
        </w:trPr>
        <w:tc>
          <w:tcPr>
            <w:tcW w:w="8046" w:type="dxa"/>
            <w:gridSpan w:val="4"/>
          </w:tcPr>
          <w:p w:rsidR="008F563F" w:rsidRPr="008F563F" w:rsidRDefault="008F563F" w:rsidP="008F563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F563F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8F563F" w:rsidRPr="008F563F" w:rsidRDefault="008F563F" w:rsidP="007212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563F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</w:tbl>
    <w:p w:rsidR="008F563F" w:rsidRDefault="008F563F" w:rsidP="00803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70AD" w:rsidRDefault="00FA70AD" w:rsidP="00803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70AD" w:rsidRDefault="00FA70AD" w:rsidP="00803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70AD" w:rsidRPr="00803480" w:rsidRDefault="00FA70AD" w:rsidP="00FA7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348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 с указанием количества часов,</w:t>
      </w:r>
    </w:p>
    <w:p w:rsidR="00FA70AD" w:rsidRPr="00803480" w:rsidRDefault="00FA70AD" w:rsidP="00FA7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803480">
        <w:rPr>
          <w:rFonts w:ascii="Times New Roman" w:eastAsia="Times New Roman" w:hAnsi="Times New Roman" w:cs="Times New Roman"/>
          <w:b/>
          <w:bCs/>
          <w:sz w:val="24"/>
          <w:szCs w:val="24"/>
        </w:rPr>
        <w:t>отводимых</w:t>
      </w:r>
      <w:proofErr w:type="gramEnd"/>
      <w:r w:rsidRPr="008034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изучение каждой темы</w:t>
      </w:r>
    </w:p>
    <w:p w:rsidR="00FA70AD" w:rsidRDefault="00FA70AD" w:rsidP="00FA7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FA70AD" w:rsidRDefault="00FA70AD" w:rsidP="00803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 класс</w:t>
      </w:r>
    </w:p>
    <w:p w:rsidR="00FA70AD" w:rsidRPr="00803480" w:rsidRDefault="00FA70AD" w:rsidP="00803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07" w:type="dxa"/>
        <w:jc w:val="center"/>
        <w:tblInd w:w="-2515" w:type="dxa"/>
        <w:tblCellMar>
          <w:left w:w="0" w:type="dxa"/>
          <w:right w:w="0" w:type="dxa"/>
        </w:tblCellMar>
        <w:tblLook w:val="0600"/>
      </w:tblPr>
      <w:tblGrid>
        <w:gridCol w:w="3153"/>
        <w:gridCol w:w="5670"/>
        <w:gridCol w:w="884"/>
      </w:tblGrid>
      <w:tr w:rsidR="00721236" w:rsidRPr="00694CA6" w:rsidTr="00721236">
        <w:trPr>
          <w:trHeight w:val="604"/>
          <w:jc w:val="center"/>
        </w:trPr>
        <w:tc>
          <w:tcPr>
            <w:tcW w:w="8823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721236" w:rsidRPr="00CB452A" w:rsidRDefault="00721236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Тематическое планирование 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8823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721236" w:rsidRPr="00CB452A" w:rsidRDefault="00721236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52A">
              <w:rPr>
                <w:rFonts w:ascii="Times New Roman" w:hAnsi="Times New Roman" w:cs="Times New Roman"/>
                <w:b/>
                <w:sz w:val="24"/>
                <w:szCs w:val="24"/>
              </w:rPr>
              <w:t>Легкоатлетические упражнения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CB452A" w:rsidRDefault="00721236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Вводный инструктаж по технике безопасности. Техника безопасности в спортивных и подвижных играх на материале лёгкой атлетики, баскетбола, оказание первой помощи.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Знать и соблюдать технику безопасности на уроках физической культуры.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Теория: Техника безопасности в спортивных и подвижных играх на материале лёгкой атлетики, баскетбола, оказание первой помощи.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Низкий старт. Бег на 30 м с низкого старта. </w:t>
            </w:r>
            <w:r w:rsidRPr="00BF5FC0">
              <w:rPr>
                <w:rFonts w:ascii="Times New Roman" w:eastAsia="Calibri" w:hAnsi="Times New Roman" w:cs="Times New Roman"/>
              </w:rPr>
              <w:t xml:space="preserve">Техника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lastRenderedPageBreak/>
              <w:t xml:space="preserve">безопасности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на спортивных </w:t>
            </w:r>
            <w:r w:rsidRPr="00BF5FC0">
              <w:rPr>
                <w:rFonts w:ascii="Times New Roman" w:eastAsia="Calibri" w:hAnsi="Times New Roman" w:cs="Times New Roman"/>
              </w:rPr>
              <w:t>площадках.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 xml:space="preserve">Освоить технику низкого старта и бега на короткие дистанции  30 м. 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>Теория:</w:t>
            </w:r>
            <w:r w:rsidRPr="00BF5FC0">
              <w:rPr>
                <w:rFonts w:ascii="Times New Roman" w:eastAsia="Calibri" w:hAnsi="Times New Roman" w:cs="Times New Roman"/>
              </w:rPr>
              <w:t xml:space="preserve"> Техника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безопасности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на спортивных </w:t>
            </w:r>
            <w:r w:rsidRPr="00BF5FC0">
              <w:rPr>
                <w:rFonts w:ascii="Times New Roman" w:eastAsia="Calibri" w:hAnsi="Times New Roman" w:cs="Times New Roman"/>
              </w:rPr>
              <w:t>площадках.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>Высокий старт. Бег на   60 м с высокого старта.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технику высокого старта и бега на короткие дистанции  60 м.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Низкий старт. Бег на 30 м с низкого старта.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 в совершенстве технику низкого старта 30 м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 xml:space="preserve">Высокий старт. Бег на   60 м </w:t>
            </w:r>
            <w:proofErr w:type="gramStart"/>
            <w:r w:rsidRPr="00BF5FC0">
              <w:rPr>
                <w:rFonts w:ascii="Times New Roman" w:hAnsi="Times New Roman" w:cs="Times New Roman"/>
              </w:rPr>
              <w:t>с</w:t>
            </w:r>
            <w:proofErr w:type="gramEnd"/>
            <w:r w:rsidRPr="00BF5FC0">
              <w:rPr>
                <w:rFonts w:ascii="Times New Roman" w:hAnsi="Times New Roman" w:cs="Times New Roman"/>
              </w:rPr>
              <w:t xml:space="preserve"> 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высокого старта.</w:t>
            </w:r>
            <w:r w:rsidRPr="00BF5FC0">
              <w:rPr>
                <w:rFonts w:ascii="Times New Roman" w:eastAsia="Calibri" w:hAnsi="Times New Roman" w:cs="Times New Roman"/>
              </w:rPr>
              <w:t xml:space="preserve"> Правила правильного дыхания при ходьбе и беге.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Знать  в совершенстве технику высокого старта и бега на короткие дистанции  60 м.</w:t>
            </w:r>
          </w:p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Теория:</w:t>
            </w:r>
            <w:r w:rsidRPr="00BF5FC0">
              <w:rPr>
                <w:rFonts w:ascii="Times New Roman" w:eastAsia="Calibri" w:hAnsi="Times New Roman" w:cs="Times New Roman"/>
              </w:rPr>
              <w:t xml:space="preserve"> Правила правильного дыхания при ходьбе и беге.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</w:rPr>
              <w:t>Подвижные игры с элементами акробатики.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>1. повторить строевые упражнения (построение в колонну, шеренгу);</w:t>
            </w:r>
          </w:p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>2.Провести подвижные игры с элементами бега, прыжков</w:t>
            </w:r>
            <w:proofErr w:type="gramStart"/>
            <w:r w:rsidRPr="00BF5FC0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</w:p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Гномы – </w:t>
            </w:r>
            <w:proofErr w:type="spellStart"/>
            <w:r w:rsidRPr="00BF5FC0">
              <w:rPr>
                <w:rFonts w:ascii="Times New Roman" w:eastAsia="Calibri" w:hAnsi="Times New Roman" w:cs="Times New Roman"/>
              </w:rPr>
              <w:t>выручалки</w:t>
            </w:r>
            <w:proofErr w:type="spellEnd"/>
            <w:r w:rsidRPr="00BF5FC0">
              <w:rPr>
                <w:rFonts w:ascii="Times New Roman" w:eastAsia="Calibri" w:hAnsi="Times New Roman" w:cs="Times New Roman"/>
              </w:rPr>
              <w:t>,</w:t>
            </w:r>
          </w:p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>Воробьи и вороны,</w:t>
            </w:r>
          </w:p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>Охотники и утки.</w:t>
            </w:r>
          </w:p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>3. провести бег до 3х минут.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  <w:spacing w:val="-12"/>
              </w:rPr>
              <w:t>Медленный бег до 3-х мин.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Высокий старт. Бег на   60 м с высокого старта. Прыжки в длину с места.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Уметь  в совершенстве технику высокого старта и бега на короткие дистанции  60 м. Знать в совершенстве технику прыжка в длину с места.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>Бег на 800 метров в равномерном темпе без учета времени, подвижные игры с элементами акробатики. Значение здорового образа жизни.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технику бега на длинные дистанции. Освоить правильность дыхания и распределение сил на дистанцию.</w:t>
            </w:r>
          </w:p>
          <w:p w:rsidR="00721236" w:rsidRPr="00CB5092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>Теория: Значение здорового образа жизни.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CB5092" w:rsidRDefault="00721236" w:rsidP="00721236">
            <w:pPr>
              <w:spacing w:after="100"/>
              <w:jc w:val="both"/>
              <w:rPr>
                <w:rFonts w:ascii="Times New Roman" w:eastAsia="Calibri" w:hAnsi="Times New Roman" w:cs="Times New Roman"/>
                <w:spacing w:val="-1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Прыжки в длину. Оказание доврачебной помощи при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>легких травмах.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spacing w:after="100"/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1 .Прыжки в длину с места </w:t>
            </w:r>
          </w:p>
          <w:p w:rsidR="00721236" w:rsidRPr="00BF5FC0" w:rsidRDefault="00721236" w:rsidP="00721236">
            <w:pPr>
              <w:spacing w:after="100"/>
              <w:jc w:val="both"/>
              <w:rPr>
                <w:rFonts w:ascii="Times New Roman" w:eastAsia="Calibri" w:hAnsi="Times New Roman" w:cs="Times New Roman"/>
                <w:smallCaps/>
                <w:spacing w:val="-1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2.Упражнения с набивными мячами </w:t>
            </w:r>
          </w:p>
          <w:p w:rsidR="00721236" w:rsidRPr="00BF5FC0" w:rsidRDefault="00721236" w:rsidP="00721236">
            <w:pPr>
              <w:spacing w:after="100"/>
              <w:jc w:val="both"/>
              <w:rPr>
                <w:rFonts w:ascii="Times New Roman" w:eastAsia="Calibri" w:hAnsi="Times New Roman" w:cs="Times New Roman"/>
                <w:spacing w:val="-1"/>
              </w:rPr>
            </w:pPr>
            <w:r w:rsidRPr="00BF5FC0">
              <w:rPr>
                <w:rFonts w:ascii="Times New Roman" w:eastAsia="Calibri" w:hAnsi="Times New Roman" w:cs="Times New Roman"/>
                <w:smallCaps/>
                <w:spacing w:val="-1"/>
              </w:rPr>
              <w:t xml:space="preserve">З.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Акробатические соединения </w:t>
            </w:r>
          </w:p>
          <w:p w:rsidR="00721236" w:rsidRPr="00BF5FC0" w:rsidRDefault="00721236" w:rsidP="00721236">
            <w:pPr>
              <w:spacing w:after="100"/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>4. Игра с элементами акробатики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Теория: Об  оказании доврачебной помощи при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>легких травмах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Бег на 1000 м в равномерном </w:t>
            </w:r>
            <w:r w:rsidRPr="00BF5FC0">
              <w:rPr>
                <w:rFonts w:ascii="Times New Roman" w:hAnsi="Times New Roman" w:cs="Times New Roman"/>
              </w:rPr>
              <w:lastRenderedPageBreak/>
              <w:t>темпе.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 xml:space="preserve">Освоить технику бега на длинные дистанции. Освоить </w:t>
            </w:r>
            <w:r w:rsidRPr="00BF5FC0">
              <w:rPr>
                <w:rFonts w:ascii="Times New Roman" w:hAnsi="Times New Roman" w:cs="Times New Roman"/>
              </w:rPr>
              <w:lastRenderedPageBreak/>
              <w:t>правильность дыхания и распределение сил на дистанцию.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>Акробатические комбинации, состоящие из упоров.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5FC0">
              <w:rPr>
                <w:rFonts w:ascii="Times New Roman" w:hAnsi="Times New Roman" w:cs="Times New Roman"/>
              </w:rPr>
              <w:t>Составление комплекса утренней гимнастики.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упражнения в висах и упорах и учебную комбинацию.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составление комплекса утренней гимнастики.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Упражнения на спортивном снаряде. Подтягивание на перекладине. Подвижные игры с элементами акробатики.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технику подтягивания на перекладине.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CB5092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>Упражнения на спортивном снаряде. Подтягивание на перекладине. Подвижные игры с элементами акробатики. Правила безопасного поведения  при проведении подвижных игр.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технику подтягивания на перекладине.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Теория:</w:t>
            </w:r>
            <w:r w:rsidRPr="00BF5FC0">
              <w:rPr>
                <w:rFonts w:ascii="Times New Roman" w:eastAsia="Calibri" w:hAnsi="Times New Roman" w:cs="Times New Roman"/>
              </w:rPr>
              <w:t xml:space="preserve"> Правила безопасного поведения  при проведении подвижных игр.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Упражнения на спортивном снаряде. Подтягивание на перекладине. Подвижные игры с элементами акробатики.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5FC0">
              <w:rPr>
                <w:rFonts w:ascii="Times New Roman" w:hAnsi="Times New Roman" w:cs="Times New Roman"/>
              </w:rPr>
              <w:t>Физическая культура у древних народов, ритуальные танцы и обряды.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технику подтягивания на перекладине.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Теория: Знать Ф.К. древних народов.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Перестроения по установленным местам. Команды: «Шагом марш», «Класс стой». Упражнения на внимание.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перестроения и команды. Упражнения на внимание.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CB5092" w:rsidRDefault="00721236" w:rsidP="00721236">
            <w:pPr>
              <w:pStyle w:val="a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z w:val="20"/>
                <w:szCs w:val="20"/>
              </w:rPr>
              <w:t>Основная стойка. Построение в колонну по одному, в шеренгу. Размыкание, повороты направо, налево.</w:t>
            </w:r>
            <w:r w:rsidRPr="00BF5F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Польза </w:t>
            </w:r>
            <w:r w:rsidRPr="00BF5FC0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закаливания для </w:t>
            </w:r>
            <w:r w:rsidRPr="00BF5FC0">
              <w:rPr>
                <w:rFonts w:ascii="Times New Roman" w:eastAsia="Calibri" w:hAnsi="Times New Roman" w:cs="Times New Roman"/>
                <w:sz w:val="20"/>
                <w:szCs w:val="20"/>
              </w:rPr>
              <w:t>укрепления здоровья организма.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pStyle w:val="a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z w:val="20"/>
                <w:szCs w:val="20"/>
              </w:rPr>
              <w:t>Освоить построения в колонну, шеренгу. Освоить размыкание, повороты направо, налево.</w:t>
            </w:r>
          </w:p>
          <w:p w:rsidR="00721236" w:rsidRPr="00BF5FC0" w:rsidRDefault="00721236" w:rsidP="00721236">
            <w:pPr>
              <w:pStyle w:val="a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5F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Теория: Польза </w:t>
            </w:r>
            <w:r w:rsidRPr="00BF5FC0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закаливания для </w:t>
            </w:r>
            <w:r w:rsidRPr="00BF5FC0">
              <w:rPr>
                <w:rFonts w:ascii="Times New Roman" w:eastAsia="Calibri" w:hAnsi="Times New Roman" w:cs="Times New Roman"/>
                <w:sz w:val="20"/>
                <w:szCs w:val="20"/>
              </w:rPr>
              <w:t>укрепления здоровья организма.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Акробатические упражнения с элементами акробатики. Перестроения по уст</w:t>
            </w:r>
            <w:proofErr w:type="gramStart"/>
            <w:r w:rsidRPr="00BF5FC0">
              <w:rPr>
                <w:rFonts w:ascii="Times New Roman" w:hAnsi="Times New Roman" w:cs="Times New Roman"/>
              </w:rPr>
              <w:t>а-</w:t>
            </w:r>
            <w:proofErr w:type="gramEnd"/>
            <w:r w:rsidRPr="00BF5F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новленным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местам. Команды: «Шагом марш», «Класс стой».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перестроения и команды.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Подвижные игры с элементами акробатики. 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правила и тактико-технические действия игры.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Подвижные игры с элементами баскетбола. </w:t>
            </w:r>
            <w:r w:rsidRPr="00BF5FC0">
              <w:rPr>
                <w:rFonts w:ascii="Times New Roman" w:eastAsia="Calibri" w:hAnsi="Times New Roman" w:cs="Times New Roman"/>
              </w:rPr>
              <w:t>Формирование правильной осанки.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Освоить правила и тактико-технические действия игры. Теория: </w:t>
            </w:r>
            <w:r w:rsidRPr="00BF5FC0">
              <w:rPr>
                <w:rFonts w:ascii="Times New Roman" w:eastAsia="Calibri" w:hAnsi="Times New Roman" w:cs="Times New Roman"/>
              </w:rPr>
              <w:t>Формирование правильной осанки.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>Подвижные игры с элементами лёгкой атлетики.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лёгкой атлетики.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баскетбола.</w:t>
            </w:r>
            <w:r w:rsidRPr="00BF5FC0">
              <w:rPr>
                <w:rFonts w:ascii="Times New Roman" w:eastAsia="Calibri" w:hAnsi="Times New Roman" w:cs="Times New Roman"/>
              </w:rPr>
              <w:t xml:space="preserve"> Влияние  занятий физическими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упражнениями </w:t>
            </w:r>
            <w:r w:rsidRPr="00BF5FC0">
              <w:rPr>
                <w:rFonts w:ascii="Times New Roman" w:eastAsia="Calibri" w:hAnsi="Times New Roman" w:cs="Times New Roman"/>
              </w:rPr>
              <w:t>на развитие  двигательных способностей человека.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правила и тактико-технические действия игры.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Теория:</w:t>
            </w:r>
            <w:r w:rsidRPr="00BF5FC0">
              <w:rPr>
                <w:rFonts w:ascii="Times New Roman" w:eastAsia="Calibri" w:hAnsi="Times New Roman" w:cs="Times New Roman"/>
              </w:rPr>
              <w:t xml:space="preserve"> Влияние  занятий физическими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упражнениями </w:t>
            </w:r>
            <w:r w:rsidRPr="00BF5FC0">
              <w:rPr>
                <w:rFonts w:ascii="Times New Roman" w:eastAsia="Calibri" w:hAnsi="Times New Roman" w:cs="Times New Roman"/>
              </w:rPr>
              <w:t>на развитие  двигательных способностей человека.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Подвижные игры с элементами акробатики. 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правила и тактико-технические действия игры.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Простейшие технические действия из спортивных игр: баскетбола.  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технику безопасности на уроках баскетбола. Освоить технику стойки баскетболиста, перемещение стойки, ловлю и передачи мяча в движении.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Простейшие технические действия из спортивных игр: баскетбола. 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>Недопустимос</w:t>
            </w:r>
            <w:r w:rsidRPr="00BF5FC0">
              <w:rPr>
                <w:rFonts w:ascii="Times New Roman" w:eastAsia="Calibri" w:hAnsi="Times New Roman" w:cs="Times New Roman"/>
              </w:rPr>
              <w:t>ть вредных привычек в жизни</w:t>
            </w:r>
          </w:p>
          <w:p w:rsidR="00721236" w:rsidRPr="00DE7FAD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современного </w:t>
            </w:r>
            <w:r w:rsidRPr="00BF5FC0">
              <w:rPr>
                <w:rFonts w:ascii="Times New Roman" w:eastAsia="Calibri" w:hAnsi="Times New Roman" w:cs="Times New Roman"/>
              </w:rPr>
              <w:t>человека.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 xml:space="preserve">Освоить технику ведения мяча на месте </w:t>
            </w:r>
            <w:proofErr w:type="gramStart"/>
            <w:r w:rsidRPr="00BF5FC0">
              <w:rPr>
                <w:rFonts w:ascii="Times New Roman" w:hAnsi="Times New Roman" w:cs="Times New Roman"/>
              </w:rPr>
              <w:t>правой</w:t>
            </w:r>
            <w:proofErr w:type="gramEnd"/>
            <w:r w:rsidRPr="00BF5FC0">
              <w:rPr>
                <w:rFonts w:ascii="Times New Roman" w:hAnsi="Times New Roman" w:cs="Times New Roman"/>
              </w:rPr>
              <w:t xml:space="preserve"> и левой, в движении шагом и бегом. Освоить ОРУ.</w:t>
            </w:r>
          </w:p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Теория: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>О недопустимос</w:t>
            </w:r>
            <w:r w:rsidRPr="00BF5FC0">
              <w:rPr>
                <w:rFonts w:ascii="Times New Roman" w:eastAsia="Calibri" w:hAnsi="Times New Roman" w:cs="Times New Roman"/>
              </w:rPr>
              <w:t>ти вредных привычек в жизни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современного </w:t>
            </w:r>
            <w:r w:rsidRPr="00BF5FC0">
              <w:rPr>
                <w:rFonts w:ascii="Times New Roman" w:eastAsia="Calibri" w:hAnsi="Times New Roman" w:cs="Times New Roman"/>
              </w:rPr>
              <w:t>человека.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Стойка игрока. Перемещение в стойке приставными шагами, боком, лицом и спиной вперед.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технику стойки игрока, перемещения в стойке приставными шагами, боком, лицом и спиной вперед.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Теория: Ходьба, бег, прыжки, лазание -  как жизненно важные способы передвижения. 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Ведение мяча с изменением направления и скоростью. Броски в цель.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 технику ведения мяча с изменением направления и скорости, Броска мяча в цель. Развитие координационных способностей.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8823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721236" w:rsidRPr="00DE7FAD" w:rsidRDefault="00721236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FAD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 с элементами спортивных игр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DE7FAD" w:rsidRDefault="00721236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DE7FAD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Инструктаж ТБ.  Основная стойка. Построение в колонну по одному, в шеренгу. </w:t>
            </w:r>
            <w:proofErr w:type="spellStart"/>
            <w:proofErr w:type="gramStart"/>
            <w:r w:rsidRPr="00BF5FC0">
              <w:rPr>
                <w:rFonts w:ascii="Times New Roman" w:eastAsia="Calibri" w:hAnsi="Times New Roman" w:cs="Times New Roman"/>
              </w:rPr>
              <w:t>Раз-мыкание</w:t>
            </w:r>
            <w:proofErr w:type="spellEnd"/>
            <w:proofErr w:type="gramEnd"/>
            <w:r w:rsidRPr="00BF5FC0">
              <w:rPr>
                <w:rFonts w:ascii="Times New Roman" w:eastAsia="Calibri" w:hAnsi="Times New Roman" w:cs="Times New Roman"/>
              </w:rPr>
              <w:t xml:space="preserve">, повороты направо, налево. Правила безопасного поведения во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время занятий </w:t>
            </w:r>
            <w:r w:rsidRPr="00BF5FC0">
              <w:rPr>
                <w:rFonts w:ascii="Times New Roman" w:eastAsia="Calibri" w:hAnsi="Times New Roman" w:cs="Times New Roman"/>
              </w:rPr>
              <w:t xml:space="preserve">физическими </w:t>
            </w:r>
            <w:r w:rsidRPr="00BF5FC0">
              <w:rPr>
                <w:rFonts w:ascii="Times New Roman" w:eastAsia="Calibri" w:hAnsi="Times New Roman" w:cs="Times New Roman"/>
                <w:spacing w:val="-3"/>
              </w:rPr>
              <w:t xml:space="preserve">упражнениями в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гимнастическом </w:t>
            </w:r>
            <w:r w:rsidRPr="00BF5FC0">
              <w:rPr>
                <w:rFonts w:ascii="Times New Roman" w:eastAsia="Calibri" w:hAnsi="Times New Roman" w:cs="Times New Roman"/>
              </w:rPr>
              <w:t>зале.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Знать и соблюдать технику безопасности на уроках гимнастики  и подвижных играх.  Освоить и знать построение в колонну, размыкание, повороты направо и налево.</w:t>
            </w:r>
          </w:p>
          <w:p w:rsidR="00721236" w:rsidRPr="00721236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Теория: Правила безопасного поведения во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время занятий </w:t>
            </w:r>
            <w:r w:rsidRPr="00BF5FC0">
              <w:rPr>
                <w:rFonts w:ascii="Times New Roman" w:eastAsia="Calibri" w:hAnsi="Times New Roman" w:cs="Times New Roman"/>
              </w:rPr>
              <w:t xml:space="preserve">физическими </w:t>
            </w:r>
            <w:r w:rsidRPr="00BF5FC0">
              <w:rPr>
                <w:rFonts w:ascii="Times New Roman" w:eastAsia="Calibri" w:hAnsi="Times New Roman" w:cs="Times New Roman"/>
                <w:spacing w:val="-3"/>
              </w:rPr>
              <w:t xml:space="preserve">упражнениями в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гимнастическом </w:t>
            </w:r>
            <w:r w:rsidRPr="00BF5FC0">
              <w:rPr>
                <w:rFonts w:ascii="Times New Roman" w:eastAsia="Calibri" w:hAnsi="Times New Roman" w:cs="Times New Roman"/>
              </w:rPr>
              <w:t>зале.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Перестроения по установленным местам. Команды: «Шагом марш», «Класс стой». </w:t>
            </w:r>
            <w:r w:rsidRPr="00BF5FC0">
              <w:rPr>
                <w:rFonts w:ascii="Times New Roman" w:hAnsi="Times New Roman" w:cs="Times New Roman"/>
              </w:rPr>
              <w:lastRenderedPageBreak/>
              <w:t>Упражнения на внимание.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>Освоить и знать перестроения по установленным местам, команды, упражнения на внимание.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>Упражнения в лазании. Упражнения в равновесии.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упражнения в лазании и в равновесии.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Акробатические комбинации, состоящие из упоров.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 Требования к </w:t>
            </w:r>
            <w:r w:rsidRPr="00BF5FC0">
              <w:rPr>
                <w:rFonts w:ascii="Times New Roman" w:eastAsia="Calibri" w:hAnsi="Times New Roman" w:cs="Times New Roman"/>
              </w:rPr>
              <w:t xml:space="preserve">одежде, на занятиях по физической культуре в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гимнастическом </w:t>
            </w:r>
            <w:r w:rsidRPr="00BF5FC0">
              <w:rPr>
                <w:rFonts w:ascii="Times New Roman" w:eastAsia="Calibri" w:hAnsi="Times New Roman" w:cs="Times New Roman"/>
              </w:rPr>
              <w:t>зале и на улице.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упражнения в висах и упорах и учебную комбинацию.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Теория: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 Требования к </w:t>
            </w:r>
            <w:r w:rsidRPr="00BF5FC0">
              <w:rPr>
                <w:rFonts w:ascii="Times New Roman" w:eastAsia="Calibri" w:hAnsi="Times New Roman" w:cs="Times New Roman"/>
              </w:rPr>
              <w:t xml:space="preserve">одежде, на занятиях по физической культуре в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гимнастическом </w:t>
            </w:r>
            <w:r w:rsidRPr="00BF5FC0">
              <w:rPr>
                <w:rFonts w:ascii="Times New Roman" w:eastAsia="Calibri" w:hAnsi="Times New Roman" w:cs="Times New Roman"/>
              </w:rPr>
              <w:t>зале и на улице.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Акроб</w:t>
            </w:r>
            <w:r>
              <w:rPr>
                <w:rFonts w:ascii="Times New Roman" w:hAnsi="Times New Roman" w:cs="Times New Roman"/>
              </w:rPr>
              <w:t>атические комбинации, состоящие</w:t>
            </w:r>
          </w:p>
          <w:p w:rsidR="00721236" w:rsidRPr="00F27C1D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из кувырков.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технику кувырка вперед и назад.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Акроб</w:t>
            </w:r>
            <w:r>
              <w:rPr>
                <w:rFonts w:ascii="Times New Roman" w:hAnsi="Times New Roman" w:cs="Times New Roman"/>
              </w:rPr>
              <w:t>атические комбинации, состоящие</w:t>
            </w:r>
          </w:p>
          <w:p w:rsidR="00721236" w:rsidRPr="00F27C1D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из кувырков.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технику кувырка вперед и назад.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Акроб</w:t>
            </w:r>
            <w:r>
              <w:rPr>
                <w:rFonts w:ascii="Times New Roman" w:hAnsi="Times New Roman" w:cs="Times New Roman"/>
              </w:rPr>
              <w:t>атические комбинации, состоящие</w:t>
            </w:r>
          </w:p>
          <w:p w:rsidR="00721236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из кувырков, стоек.</w:t>
            </w:r>
            <w:r>
              <w:rPr>
                <w:rFonts w:ascii="Times New Roman" w:eastAsia="Calibri" w:hAnsi="Times New Roman" w:cs="Times New Roman"/>
              </w:rPr>
              <w:t xml:space="preserve"> Польза</w:t>
            </w:r>
          </w:p>
          <w:p w:rsidR="00721236" w:rsidRPr="00F27C1D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>физических упражнений.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F27C1D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Знать в совершенстве технику кувырка вперед и назад. Освоить  технику стойки на лопатках.</w:t>
            </w:r>
            <w:r w:rsidRPr="00BF5FC0">
              <w:rPr>
                <w:rFonts w:ascii="Times New Roman" w:eastAsia="Calibri" w:hAnsi="Times New Roman" w:cs="Times New Roman"/>
              </w:rPr>
              <w:t xml:space="preserve"> Теория: Польза физических упражнений.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F27C1D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Акробатические комбинации, состоящие из кувырков, стоек. 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F27C1D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Уметь в совершенстве технику кувырка вперед и назад. Знать в совершенстве технику стойки на лопатках.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</w:rPr>
              <w:t>Акробатические комбинации, состоящие из стоек.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 xml:space="preserve">Уметь в совершенстве технику стойки на лопатках. 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Акробатические комбинации, состоящие из стоек. </w:t>
            </w:r>
            <w:r w:rsidRPr="00BF5FC0">
              <w:rPr>
                <w:rFonts w:ascii="Times New Roman" w:eastAsia="Calibri" w:hAnsi="Times New Roman" w:cs="Times New Roman"/>
              </w:rPr>
              <w:t>Сравнивания здорового и нездорового образа жизни.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Знать в совершенстве технику стойки на голове. Освоить технику «мост» с помощью партнера.</w:t>
            </w:r>
          </w:p>
          <w:p w:rsidR="00721236" w:rsidRPr="00F27C1D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>Теория: Сравнивания здорового и нездорового образа жизни.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Акробатические комбинации, состоящие из стоек. 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</w:rPr>
              <w:t>Уметь в совершенстве технику стойки на голове. Знать в совершенстве технику «мост» с помощью партнера.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721236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>Акробатические комбинации, состоящие из стоек.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Уметь в совершенстве технику «мост» с помощью партнера.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на спортивном снаряде. Опорный прыжок без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разбега</w:t>
            </w:r>
            <w:proofErr w:type="gramStart"/>
            <w:r w:rsidRPr="00BF5FC0">
              <w:rPr>
                <w:rFonts w:ascii="Times New Roman" w:hAnsi="Times New Roman" w:cs="Times New Roman"/>
              </w:rPr>
              <w:t>.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>З</w:t>
            </w:r>
            <w:proofErr w:type="gramEnd"/>
            <w:r w:rsidRPr="00BF5FC0">
              <w:rPr>
                <w:rFonts w:ascii="Times New Roman" w:eastAsia="Calibri" w:hAnsi="Times New Roman" w:cs="Times New Roman"/>
                <w:spacing w:val="-1"/>
              </w:rPr>
              <w:t>доровый</w:t>
            </w:r>
            <w:proofErr w:type="spellEnd"/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 образ </w:t>
            </w:r>
            <w:r w:rsidRPr="00BF5FC0">
              <w:rPr>
                <w:rFonts w:ascii="Times New Roman" w:eastAsia="Calibri" w:hAnsi="Times New Roman" w:cs="Times New Roman"/>
              </w:rPr>
              <w:t>жизни,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</w:rPr>
              <w:lastRenderedPageBreak/>
              <w:t xml:space="preserve">положительное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влияние знаний </w:t>
            </w:r>
            <w:r w:rsidRPr="00BF5FC0">
              <w:rPr>
                <w:rFonts w:ascii="Times New Roman" w:eastAsia="Calibri" w:hAnsi="Times New Roman" w:cs="Times New Roman"/>
              </w:rPr>
              <w:t xml:space="preserve">физических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упражнений для </w:t>
            </w:r>
            <w:r w:rsidRPr="00BF5FC0">
              <w:rPr>
                <w:rFonts w:ascii="Times New Roman" w:eastAsia="Calibri" w:hAnsi="Times New Roman" w:cs="Times New Roman"/>
              </w:rPr>
              <w:t>здорового образа жизни.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>Освоить технику опорного прыжка.</w:t>
            </w:r>
          </w:p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</w:p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lastRenderedPageBreak/>
              <w:t>Теория: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 Здоровый образ </w:t>
            </w:r>
            <w:r w:rsidRPr="00BF5FC0">
              <w:rPr>
                <w:rFonts w:ascii="Times New Roman" w:eastAsia="Calibri" w:hAnsi="Times New Roman" w:cs="Times New Roman"/>
              </w:rPr>
              <w:t>жизни,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положительное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влияние знаний </w:t>
            </w:r>
            <w:r w:rsidRPr="00BF5FC0">
              <w:rPr>
                <w:rFonts w:ascii="Times New Roman" w:eastAsia="Calibri" w:hAnsi="Times New Roman" w:cs="Times New Roman"/>
              </w:rPr>
              <w:t xml:space="preserve">физических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упражнений для </w:t>
            </w:r>
            <w:r w:rsidRPr="00BF5FC0">
              <w:rPr>
                <w:rFonts w:ascii="Times New Roman" w:eastAsia="Calibri" w:hAnsi="Times New Roman" w:cs="Times New Roman"/>
              </w:rPr>
              <w:t>здорового образа жизни.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 xml:space="preserve">Ходьба по бревну с выполнением стоя и в приседе поворотов на 90 и 180 градусов. </w:t>
            </w:r>
            <w:r w:rsidRPr="00BF5FC0">
              <w:rPr>
                <w:rFonts w:ascii="Times New Roman" w:hAnsi="Times New Roman" w:cs="Times New Roman"/>
                <w:b/>
              </w:rPr>
              <w:t>Учет знаний.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ходьбу по бревну с выполнением стоя и в приседе поворотов на 90 и 180 градусов</w:t>
            </w:r>
            <w:proofErr w:type="gramStart"/>
            <w:r w:rsidRPr="00BF5FC0">
              <w:rPr>
                <w:rFonts w:ascii="Times New Roman" w:hAnsi="Times New Roman" w:cs="Times New Roman"/>
              </w:rPr>
              <w:t xml:space="preserve">  .</w:t>
            </w:r>
            <w:proofErr w:type="gramEnd"/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Упражнения на спортивных снарядах. Ходьба по бревну с выполнением приседаний и переходов в упор присев.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ходьбу по бревну с выполнением приседаний и переходов в упор присев.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на спортивных снарядах. Ходьба по бревну. </w:t>
            </w:r>
            <w:r w:rsidRPr="00BF5FC0">
              <w:rPr>
                <w:rFonts w:ascii="Times New Roman" w:eastAsia="Calibri" w:hAnsi="Times New Roman" w:cs="Times New Roman"/>
              </w:rPr>
              <w:t xml:space="preserve">О правилах выполнения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упражнений для формирования </w:t>
            </w:r>
            <w:r w:rsidRPr="00BF5FC0">
              <w:rPr>
                <w:rFonts w:ascii="Times New Roman" w:eastAsia="Calibri" w:hAnsi="Times New Roman" w:cs="Times New Roman"/>
              </w:rPr>
              <w:t>правильной осанки.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Освоить ходьбу по бревну. </w:t>
            </w:r>
            <w:r w:rsidRPr="00BF5FC0">
              <w:rPr>
                <w:rFonts w:ascii="Times New Roman" w:eastAsia="Calibri" w:hAnsi="Times New Roman" w:cs="Times New Roman"/>
              </w:rPr>
              <w:t xml:space="preserve">Теория: О правилах выполнения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упражнений для формирования </w:t>
            </w:r>
            <w:r w:rsidRPr="00BF5FC0">
              <w:rPr>
                <w:rFonts w:ascii="Times New Roman" w:eastAsia="Calibri" w:hAnsi="Times New Roman" w:cs="Times New Roman"/>
              </w:rPr>
              <w:t>правильной осанки.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Акробатические комбинации, состоящие из упоров.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упражнения в висах и упорах и учебную комбинацию.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акробатики.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лёгкой атлетики.</w:t>
            </w:r>
            <w:r w:rsidRPr="00BF5FC0">
              <w:rPr>
                <w:rFonts w:ascii="Times New Roman" w:eastAsia="Calibri" w:hAnsi="Times New Roman" w:cs="Times New Roman"/>
              </w:rPr>
              <w:t xml:space="preserve"> О влиянии занятий физическими упражнениями,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>на умственную  работоспособно</w:t>
            </w:r>
            <w:r w:rsidRPr="00BF5FC0">
              <w:rPr>
                <w:rFonts w:ascii="Times New Roman" w:eastAsia="Calibri" w:hAnsi="Times New Roman" w:cs="Times New Roman"/>
              </w:rPr>
              <w:t>сть.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  <w:r w:rsidRPr="00BF5FC0">
              <w:rPr>
                <w:rFonts w:ascii="Times New Roman" w:eastAsia="Calibri" w:hAnsi="Times New Roman" w:cs="Times New Roman"/>
              </w:rPr>
              <w:t xml:space="preserve"> Теория: О влиянии занятий физическими упражнениями,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>на умственную  работоспособно</w:t>
            </w:r>
            <w:r w:rsidRPr="00BF5FC0">
              <w:rPr>
                <w:rFonts w:ascii="Times New Roman" w:eastAsia="Calibri" w:hAnsi="Times New Roman" w:cs="Times New Roman"/>
              </w:rPr>
              <w:t>сть.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баскетбола.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0C08CF" w:rsidRDefault="00721236" w:rsidP="00721236">
            <w:pPr>
              <w:jc w:val="both"/>
              <w:rPr>
                <w:rFonts w:ascii="Times New Roman" w:eastAsia="Calibri" w:hAnsi="Times New Roman" w:cs="Times New Roman"/>
                <w:spacing w:val="-1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Подвижные игры с элементами спортивных игр. Пионербол. 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eastAsia="Calibri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eastAsia="Calibri" w:hAnsi="Times New Roman" w:cs="Times New Roman"/>
              </w:rPr>
              <w:t xml:space="preserve"> ходом. Правила безопасного поведения при занятиях физическими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упражнениями в </w:t>
            </w:r>
            <w:r w:rsidRPr="00BF5FC0">
              <w:rPr>
                <w:rFonts w:ascii="Times New Roman" w:eastAsia="Calibri" w:hAnsi="Times New Roman" w:cs="Times New Roman"/>
              </w:rPr>
              <w:t>зимний период времени.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Знать и соблюдать технику безопасности на уроках лыжной подготовки и подвижных играх. Освоить технику поворота на месте махом вперед.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Теория: Правила безопасного поведения при занятиях физическими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упражнениями в </w:t>
            </w:r>
            <w:r w:rsidRPr="00BF5FC0">
              <w:rPr>
                <w:rFonts w:ascii="Times New Roman" w:eastAsia="Calibri" w:hAnsi="Times New Roman" w:cs="Times New Roman"/>
              </w:rPr>
              <w:t>зимний период времени.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lastRenderedPageBreak/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 xml:space="preserve">Знать в совершенстве технику поворота на месте махом вперед. Освоить технику попеременно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шажного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Уметь в совершенстве технику поворота на месте махом вперед. Знать в совершенстве технику попеременно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шажного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хода. Освоить технику одновременно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шажного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ходом</w:t>
            </w:r>
            <w:proofErr w:type="gramStart"/>
            <w:r w:rsidRPr="00BF5FC0">
              <w:rPr>
                <w:rFonts w:ascii="Times New Roman" w:hAnsi="Times New Roman" w:cs="Times New Roman"/>
              </w:rPr>
              <w:t>.П</w:t>
            </w:r>
            <w:proofErr w:type="gramEnd"/>
            <w:r w:rsidRPr="00BF5FC0">
              <w:rPr>
                <w:rFonts w:ascii="Times New Roman" w:hAnsi="Times New Roman" w:cs="Times New Roman"/>
              </w:rPr>
              <w:t>одъем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лесенкой.</w:t>
            </w:r>
            <w:r w:rsidRPr="00BF5FC0">
              <w:rPr>
                <w:rFonts w:ascii="Times New Roman" w:eastAsia="Calibri" w:hAnsi="Times New Roman" w:cs="Times New Roman"/>
              </w:rPr>
              <w:t xml:space="preserve"> О требованиях к одежде при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занятиях лыжной </w:t>
            </w:r>
            <w:r w:rsidRPr="00BF5FC0">
              <w:rPr>
                <w:rFonts w:ascii="Times New Roman" w:eastAsia="Calibri" w:hAnsi="Times New Roman" w:cs="Times New Roman"/>
              </w:rPr>
              <w:t>подготовкой, температурный режим.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Уметь в совершенстве технику попеременно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шажного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хода. Знать в совершенстве технику одновременно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шажного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хода. Освоить технику подъема лесенкой.</w:t>
            </w:r>
            <w:r w:rsidRPr="00BF5FC0">
              <w:rPr>
                <w:rFonts w:ascii="Times New Roman" w:eastAsia="Calibri" w:hAnsi="Times New Roman" w:cs="Times New Roman"/>
              </w:rPr>
              <w:t xml:space="preserve"> Теория: О требованиях к одежде при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занятиях лыжной </w:t>
            </w:r>
            <w:r w:rsidRPr="00BF5FC0">
              <w:rPr>
                <w:rFonts w:ascii="Times New Roman" w:eastAsia="Calibri" w:hAnsi="Times New Roman" w:cs="Times New Roman"/>
              </w:rPr>
              <w:t>подготовкой, температурный режим.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ходом</w:t>
            </w:r>
            <w:proofErr w:type="gramStart"/>
            <w:r w:rsidRPr="00BF5FC0">
              <w:rPr>
                <w:rFonts w:ascii="Times New Roman" w:hAnsi="Times New Roman" w:cs="Times New Roman"/>
              </w:rPr>
              <w:t>.П</w:t>
            </w:r>
            <w:proofErr w:type="gramEnd"/>
            <w:r w:rsidRPr="00BF5FC0">
              <w:rPr>
                <w:rFonts w:ascii="Times New Roman" w:hAnsi="Times New Roman" w:cs="Times New Roman"/>
              </w:rPr>
              <w:t>одъем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лесенкой. Подъем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полуёлочкой</w:t>
            </w:r>
            <w:proofErr w:type="spellEnd"/>
            <w:r w:rsidRPr="00BF5F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Уметь в совершенстве технику одновременно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шажного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хода. Знать в совершенстве технику подъема лесенкой. Освоить технику подъема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полуелочкой</w:t>
            </w:r>
            <w:proofErr w:type="spellEnd"/>
            <w:r w:rsidRPr="00BF5F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Подъем лесенкой. Подъем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полуёлочкой</w:t>
            </w:r>
            <w:proofErr w:type="spellEnd"/>
            <w:r w:rsidRPr="00BF5FC0">
              <w:rPr>
                <w:rFonts w:ascii="Times New Roman" w:hAnsi="Times New Roman" w:cs="Times New Roman"/>
              </w:rPr>
              <w:t>. Спуск в высокой стойке.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Уметь в совершенстве технику подъема лесенкой. Знать в совершенстве технику подъема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полуелочкой</w:t>
            </w:r>
            <w:proofErr w:type="spellEnd"/>
            <w:r w:rsidRPr="00BF5FC0">
              <w:rPr>
                <w:rFonts w:ascii="Times New Roman" w:hAnsi="Times New Roman" w:cs="Times New Roman"/>
              </w:rPr>
              <w:t>. Освоить технику спуска в высокой стойке.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</w:t>
            </w:r>
            <w:proofErr w:type="gramStart"/>
            <w:r w:rsidRPr="00BF5FC0">
              <w:rPr>
                <w:rFonts w:ascii="Times New Roman" w:hAnsi="Times New Roman" w:cs="Times New Roman"/>
              </w:rPr>
              <w:t>попеременным</w:t>
            </w:r>
            <w:proofErr w:type="gramEnd"/>
            <w:r w:rsidRPr="00BF5F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двухшажнымходом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.  Подъем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полуелочкой</w:t>
            </w:r>
            <w:proofErr w:type="spellEnd"/>
            <w:r w:rsidRPr="00BF5FC0">
              <w:rPr>
                <w:rFonts w:ascii="Times New Roman" w:hAnsi="Times New Roman" w:cs="Times New Roman"/>
              </w:rPr>
              <w:t>. Спуск в высокой стойке.</w:t>
            </w:r>
          </w:p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О положительном </w:t>
            </w:r>
            <w:r w:rsidRPr="00BF5FC0">
              <w:rPr>
                <w:rFonts w:ascii="Times New Roman" w:eastAsia="Calibri" w:hAnsi="Times New Roman" w:cs="Times New Roman"/>
              </w:rPr>
              <w:t>влиянии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здорового образа </w:t>
            </w:r>
            <w:r w:rsidRPr="00BF5FC0">
              <w:rPr>
                <w:rFonts w:ascii="Times New Roman" w:eastAsia="Calibri" w:hAnsi="Times New Roman" w:cs="Times New Roman"/>
              </w:rPr>
              <w:t>жизни на настроение и учебу.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Уметь в совершенстве технику подъема </w:t>
            </w:r>
            <w:proofErr w:type="spellStart"/>
            <w:r w:rsidRPr="00BF5FC0">
              <w:rPr>
                <w:rFonts w:ascii="Times New Roman" w:eastAsia="Calibri" w:hAnsi="Times New Roman" w:cs="Times New Roman"/>
              </w:rPr>
              <w:t>полуелочкой</w:t>
            </w:r>
            <w:proofErr w:type="spellEnd"/>
            <w:r w:rsidRPr="00BF5FC0">
              <w:rPr>
                <w:rFonts w:ascii="Times New Roman" w:eastAsia="Calibri" w:hAnsi="Times New Roman" w:cs="Times New Roman"/>
              </w:rPr>
              <w:t xml:space="preserve">. Знать в совершенстве технику спуска в высокой стойке. Освоить технику спуска в стойке отдыха. Теория: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О положительном </w:t>
            </w:r>
            <w:r w:rsidRPr="00BF5FC0">
              <w:rPr>
                <w:rFonts w:ascii="Times New Roman" w:eastAsia="Calibri" w:hAnsi="Times New Roman" w:cs="Times New Roman"/>
              </w:rPr>
              <w:t>влиянии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  <w:spacing w:val="-1"/>
              </w:rPr>
              <w:t xml:space="preserve">здорового образа </w:t>
            </w:r>
            <w:r w:rsidRPr="00BF5FC0">
              <w:rPr>
                <w:rFonts w:ascii="Times New Roman" w:eastAsia="Calibri" w:hAnsi="Times New Roman" w:cs="Times New Roman"/>
              </w:rPr>
              <w:t>жизни на настроение и учебу.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Спуск в высокой стойке.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Торможение плугом.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Уметь в совершенстве технику спуска в высокой стойке. Знать в совершенстве технику спуска в стойке отдыха. Освоить технику торможения плугом.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0C08CF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lastRenderedPageBreak/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Торможение плугом.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>Знать в совершенстве технику торможения плугом. Уметь в совершенстве технику поворота на месте махом вперед.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</w:t>
            </w:r>
            <w:r w:rsidRPr="00BF5FC0">
              <w:rPr>
                <w:rFonts w:ascii="Times New Roman" w:eastAsia="Calibri" w:hAnsi="Times New Roman" w:cs="Times New Roman"/>
              </w:rPr>
              <w:t xml:space="preserve"> Как избежать опасности во время игр в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>зимний период.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 xml:space="preserve">Уметь в совершенстве технику попеременно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шажного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хода.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Теория:</w:t>
            </w:r>
            <w:r w:rsidRPr="00BF5FC0">
              <w:rPr>
                <w:rFonts w:ascii="Times New Roman" w:eastAsia="Calibri" w:hAnsi="Times New Roman" w:cs="Times New Roman"/>
              </w:rPr>
              <w:t xml:space="preserve"> Как избежать опасности во время игр в </w:t>
            </w:r>
            <w:r w:rsidRPr="00BF5FC0">
              <w:rPr>
                <w:rFonts w:ascii="Times New Roman" w:eastAsia="Calibri" w:hAnsi="Times New Roman" w:cs="Times New Roman"/>
                <w:spacing w:val="-1"/>
              </w:rPr>
              <w:t>зимний период.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Одновременно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шажный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ход. 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Дистанция 500м.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Уметь в совершенстве технику одновременно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шажного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Подъем лесенкой.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Уметь в совершенстве технику подъема лесенкой.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825"/>
          <w:jc w:val="center"/>
        </w:trPr>
        <w:tc>
          <w:tcPr>
            <w:tcW w:w="8823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7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Акробатические упражнения </w:t>
            </w:r>
          </w:p>
          <w:p w:rsidR="00721236" w:rsidRPr="004E1753" w:rsidRDefault="00721236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7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элементами гимнастики 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721236" w:rsidRPr="004E1753" w:rsidRDefault="00721236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4E1753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eastAsia="Calibri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eastAsia="Calibri" w:hAnsi="Times New Roman" w:cs="Times New Roman"/>
              </w:rPr>
              <w:t xml:space="preserve"> ходом. Подъем </w:t>
            </w:r>
            <w:proofErr w:type="spellStart"/>
            <w:r w:rsidRPr="00BF5FC0">
              <w:rPr>
                <w:rFonts w:ascii="Times New Roman" w:eastAsia="Calibri" w:hAnsi="Times New Roman" w:cs="Times New Roman"/>
              </w:rPr>
              <w:t>полуелочкой</w:t>
            </w:r>
            <w:proofErr w:type="spellEnd"/>
            <w:r w:rsidRPr="00BF5FC0">
              <w:rPr>
                <w:rFonts w:ascii="Times New Roman" w:eastAsia="Calibri" w:hAnsi="Times New Roman" w:cs="Times New Roman"/>
              </w:rPr>
              <w:t xml:space="preserve">. Дистанция 500м. О правилах поведения при несчастных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случаях на лыжне, </w:t>
            </w:r>
            <w:r w:rsidRPr="00BF5FC0">
              <w:rPr>
                <w:rFonts w:ascii="Times New Roman" w:eastAsia="Calibri" w:hAnsi="Times New Roman" w:cs="Times New Roman"/>
              </w:rPr>
              <w:t>оказание помощи пострадавшему.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 xml:space="preserve">Уметь в совершенстве технику подъема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полуелочкой</w:t>
            </w:r>
            <w:proofErr w:type="spellEnd"/>
            <w:r w:rsidRPr="00BF5FC0">
              <w:rPr>
                <w:rFonts w:ascii="Times New Roman" w:hAnsi="Times New Roman" w:cs="Times New Roman"/>
              </w:rPr>
              <w:t>.</w:t>
            </w:r>
          </w:p>
          <w:p w:rsidR="00721236" w:rsidRPr="00BF5FC0" w:rsidRDefault="00721236" w:rsidP="007212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5FC0">
              <w:rPr>
                <w:rFonts w:ascii="Times New Roman" w:eastAsia="Calibri" w:hAnsi="Times New Roman" w:cs="Times New Roman"/>
              </w:rPr>
              <w:t xml:space="preserve">Теория: О правилах поведения при несчастных </w:t>
            </w:r>
            <w:r w:rsidRPr="00BF5FC0">
              <w:rPr>
                <w:rFonts w:ascii="Times New Roman" w:eastAsia="Calibri" w:hAnsi="Times New Roman" w:cs="Times New Roman"/>
                <w:spacing w:val="-2"/>
              </w:rPr>
              <w:t xml:space="preserve">случаях на лыжне, </w:t>
            </w:r>
            <w:r w:rsidRPr="00BF5FC0">
              <w:rPr>
                <w:rFonts w:ascii="Times New Roman" w:eastAsia="Calibri" w:hAnsi="Times New Roman" w:cs="Times New Roman"/>
              </w:rPr>
              <w:t>оказание помощи пострадавшему.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4E1753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Спуск в высокой стойке. 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Уметь в совершенстве технику спуска в высокой стойке.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Дистанция до 1000м без учета времени. Учет знаний.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правильность дыхания и распределение сил на дистанцию.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Дистанция до 1000м без учета времени. Контроль знаний.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в совершенстве правильность дыхания и распределение сил на дистанцию.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Комплекс упражнений на формирование правильной осанки и коррекции физического развития.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правильность дыхания и распределение сил на дистанцию.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комплекс упражнений на формирование правильной осанки и коррекции.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Дистанция до 1000м без учета времени.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правильность дыхания и распределение сил на дистанцию.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 Попеременно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шажный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ход. Дистанция 500м.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Уметь в совершенстве технику попеременно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шажного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Дистанция до 1000м без учета времени.</w:t>
            </w:r>
            <w:r w:rsidRPr="00BF5FC0">
              <w:rPr>
                <w:rFonts w:ascii="Times New Roman" w:eastAsia="Calibri" w:hAnsi="Times New Roman" w:cs="Times New Roman"/>
                <w:lang w:eastAsia="en-US"/>
              </w:rPr>
              <w:t xml:space="preserve"> Правильное дыхание при </w:t>
            </w:r>
            <w:r w:rsidRPr="00BF5FC0">
              <w:rPr>
                <w:rFonts w:ascii="Times New Roman" w:eastAsia="Calibri" w:hAnsi="Times New Roman" w:cs="Times New Roman"/>
                <w:spacing w:val="-1"/>
                <w:lang w:eastAsia="en-US"/>
              </w:rPr>
              <w:t>ходьбе на лыжах.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правильность дыхания и распределение сил на дистанцию.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  <w:lang w:eastAsia="en-US"/>
              </w:rPr>
              <w:t xml:space="preserve">Теория: Правильное дыхание при </w:t>
            </w:r>
            <w:r w:rsidRPr="00BF5FC0">
              <w:rPr>
                <w:rFonts w:ascii="Times New Roman" w:eastAsia="Calibri" w:hAnsi="Times New Roman" w:cs="Times New Roman"/>
                <w:spacing w:val="-1"/>
                <w:lang w:eastAsia="en-US"/>
              </w:rPr>
              <w:t>ходьбе на лыжах.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Одновременно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шажный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ход. 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Дистанция 500м.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Уметь в совершенстве технику одновременно 2-х </w:t>
            </w:r>
            <w:proofErr w:type="spellStart"/>
            <w:r w:rsidRPr="00BF5FC0">
              <w:rPr>
                <w:rFonts w:ascii="Times New Roman" w:hAnsi="Times New Roman" w:cs="Times New Roman"/>
              </w:rPr>
              <w:t>шажного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BF5FC0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BF5FC0">
              <w:rPr>
                <w:rFonts w:ascii="Times New Roman" w:hAnsi="Times New Roman" w:cs="Times New Roman"/>
              </w:rPr>
              <w:t xml:space="preserve"> ходом. Дистанция до 1000м без учета времени.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правильность дыхания и распределение сил на дистанцию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4E1753" w:rsidRDefault="00721236" w:rsidP="00721236">
            <w:pPr>
              <w:pStyle w:val="a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Олимпийские игры. Подвижные игры с элементами гимнастики. «Два мороза».</w:t>
            </w:r>
            <w:r w:rsidRPr="00BF5FC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Положительное </w:t>
            </w:r>
            <w:r w:rsidRPr="00BF5FC0">
              <w:rPr>
                <w:rFonts w:ascii="Times New Roman" w:eastAsia="Calibri" w:hAnsi="Times New Roman" w:cs="Times New Roman"/>
                <w:sz w:val="20"/>
                <w:szCs w:val="20"/>
              </w:rPr>
              <w:t>влияние  закаливания на организм человека.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  <w:p w:rsidR="00721236" w:rsidRPr="00BF5FC0" w:rsidRDefault="00721236" w:rsidP="00721236">
            <w:pPr>
              <w:pStyle w:val="a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z w:val="20"/>
                <w:szCs w:val="20"/>
              </w:rPr>
              <w:t xml:space="preserve">Теория: </w:t>
            </w:r>
            <w:r w:rsidRPr="00BF5FC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Положительное </w:t>
            </w:r>
            <w:r w:rsidRPr="00BF5FC0">
              <w:rPr>
                <w:rFonts w:ascii="Times New Roman" w:eastAsia="Calibri" w:hAnsi="Times New Roman" w:cs="Times New Roman"/>
                <w:sz w:val="20"/>
                <w:szCs w:val="20"/>
              </w:rPr>
              <w:t>влияние  закаливания на организм человека.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акробатики.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акробатики.</w:t>
            </w:r>
          </w:p>
          <w:p w:rsidR="00721236" w:rsidRPr="004E1753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Разучивание комплекса упражнений для развития ловкости рук с малым мячом.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акробатики.</w:t>
            </w:r>
            <w:r w:rsidRPr="00BF5FC0">
              <w:rPr>
                <w:rFonts w:ascii="Times New Roman" w:eastAsia="Calibri" w:hAnsi="Times New Roman" w:cs="Times New Roman"/>
                <w:lang w:eastAsia="en-US"/>
              </w:rPr>
              <w:t xml:space="preserve"> Меры </w:t>
            </w:r>
            <w:r w:rsidRPr="00BF5FC0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предупреждения </w:t>
            </w:r>
            <w:r w:rsidRPr="00BF5FC0">
              <w:rPr>
                <w:rFonts w:ascii="Times New Roman" w:eastAsia="Calibri" w:hAnsi="Times New Roman" w:cs="Times New Roman"/>
                <w:lang w:eastAsia="en-US"/>
              </w:rPr>
              <w:t>опасности при занятиях физическими упражнениями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 xml:space="preserve">Теория: </w:t>
            </w:r>
          </w:p>
          <w:p w:rsidR="00721236" w:rsidRPr="004E1753" w:rsidRDefault="00721236" w:rsidP="00721236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BF5FC0">
              <w:rPr>
                <w:rFonts w:ascii="Times New Roman" w:eastAsia="Calibri" w:hAnsi="Times New Roman" w:cs="Times New Roman"/>
                <w:lang w:eastAsia="en-US"/>
              </w:rPr>
              <w:t xml:space="preserve">Меры </w:t>
            </w:r>
            <w:r w:rsidRPr="00BF5FC0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предупреждения </w:t>
            </w:r>
            <w:r w:rsidRPr="00BF5FC0">
              <w:rPr>
                <w:rFonts w:ascii="Times New Roman" w:eastAsia="Calibri" w:hAnsi="Times New Roman" w:cs="Times New Roman"/>
                <w:lang w:eastAsia="en-US"/>
              </w:rPr>
              <w:t>опасности при занятиях физическими упражнениями.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баскетбола.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волейбола.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акробатики.</w:t>
            </w:r>
            <w:r w:rsidRPr="00BF5FC0">
              <w:rPr>
                <w:rFonts w:ascii="Times New Roman" w:eastAsia="Calibri" w:hAnsi="Times New Roman" w:cs="Times New Roman"/>
                <w:lang w:eastAsia="en-US"/>
              </w:rPr>
              <w:t xml:space="preserve"> Меры  избегания </w:t>
            </w:r>
            <w:r w:rsidRPr="00BF5FC0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несчастных случаев </w:t>
            </w:r>
            <w:r w:rsidRPr="00BF5FC0">
              <w:rPr>
                <w:rFonts w:ascii="Times New Roman" w:eastAsia="Calibri" w:hAnsi="Times New Roman" w:cs="Times New Roman"/>
                <w:lang w:eastAsia="en-US"/>
              </w:rPr>
              <w:t>при занятиях физическими упражнениями.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  <w:lang w:eastAsia="en-US"/>
              </w:rPr>
              <w:t xml:space="preserve">Теория: Меры  избегания </w:t>
            </w:r>
            <w:r w:rsidRPr="00BF5FC0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несчастных случаев </w:t>
            </w:r>
            <w:r w:rsidRPr="00BF5FC0">
              <w:rPr>
                <w:rFonts w:ascii="Times New Roman" w:eastAsia="Calibri" w:hAnsi="Times New Roman" w:cs="Times New Roman"/>
                <w:lang w:eastAsia="en-US"/>
              </w:rPr>
              <w:t>при занятиях физическими упражнениями.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баскетбола.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акробатики.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10A3" w:rsidRPr="00694CA6" w:rsidTr="008022B1">
        <w:trPr>
          <w:trHeight w:val="604"/>
          <w:jc w:val="center"/>
        </w:trPr>
        <w:tc>
          <w:tcPr>
            <w:tcW w:w="8823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410A3" w:rsidRPr="009410A3" w:rsidRDefault="009410A3" w:rsidP="0094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лыжной подготовки 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410A3" w:rsidRPr="009410A3" w:rsidRDefault="009410A3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0A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баскетбола.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DF004F" w:rsidRDefault="00721236" w:rsidP="00721236">
            <w:pPr>
              <w:pStyle w:val="a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игры с элементами </w:t>
            </w:r>
            <w:proofErr w:type="spellStart"/>
            <w:r w:rsidRPr="00BF5FC0">
              <w:rPr>
                <w:rFonts w:ascii="Times New Roman" w:hAnsi="Times New Roman" w:cs="Times New Roman"/>
                <w:sz w:val="20"/>
                <w:szCs w:val="20"/>
              </w:rPr>
              <w:t>баскетбола</w:t>
            </w:r>
            <w:proofErr w:type="gramStart"/>
            <w:r w:rsidRPr="00BF5F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F5FC0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BF5FC0">
              <w:rPr>
                <w:rFonts w:ascii="Times New Roman" w:eastAsia="Calibri" w:hAnsi="Times New Roman" w:cs="Times New Roman"/>
                <w:sz w:val="20"/>
                <w:szCs w:val="20"/>
              </w:rPr>
              <w:t>равила</w:t>
            </w:r>
            <w:proofErr w:type="spellEnd"/>
            <w:r w:rsidRPr="00BF5F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поведения на </w:t>
            </w:r>
            <w:r w:rsidRPr="00BF5FC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игровых площадках </w:t>
            </w:r>
            <w:r w:rsidRPr="00BF5FC0">
              <w:rPr>
                <w:rFonts w:ascii="Times New Roman" w:eastAsia="Calibri" w:hAnsi="Times New Roman" w:cs="Times New Roman"/>
                <w:sz w:val="20"/>
                <w:szCs w:val="20"/>
              </w:rPr>
              <w:t>во внеурочное время.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pStyle w:val="a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z w:val="20"/>
                <w:szCs w:val="20"/>
              </w:rPr>
              <w:t>Знать правила и тактико-технические действия игры.</w:t>
            </w:r>
            <w:r w:rsidRPr="00BF5F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Теория: Правила  поведения на </w:t>
            </w:r>
            <w:r w:rsidRPr="00BF5FC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игровых площадках </w:t>
            </w:r>
            <w:r w:rsidRPr="00BF5FC0">
              <w:rPr>
                <w:rFonts w:ascii="Times New Roman" w:eastAsia="Calibri" w:hAnsi="Times New Roman" w:cs="Times New Roman"/>
                <w:sz w:val="20"/>
                <w:szCs w:val="20"/>
              </w:rPr>
              <w:t>во внеурочное время.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баскетбола.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>Пионербол.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баскетбола.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Инструктаж по технике безопасности. Техника безопасности в спортивных и подвижных играх на материале лёгкой атлетики, футбола, оказание первой помощи.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Знать и соблюдать технику безопасности на уроках легкой атлетике, подвижных и спортивных играх.  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Низкий старт. Бег на 30 м с низкого старта.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в совершенстве технику низкого старта и бега на короткие дистанции  30 м.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Высокий старт. Бег на   60 м с высокого старта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в совершенстве технику высокого старта и бега на короткие дистанции  60 м.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Низкий старт. Бег на 30 м с низкого старта. Высокий старт. Бег на   60 м с высокого старта.</w:t>
            </w:r>
            <w:r w:rsidRPr="00BF5FC0">
              <w:rPr>
                <w:rFonts w:ascii="Times New Roman" w:eastAsia="Calibri" w:hAnsi="Times New Roman" w:cs="Times New Roman"/>
                <w:lang w:eastAsia="en-US"/>
              </w:rPr>
              <w:t xml:space="preserve"> О мерах </w:t>
            </w:r>
            <w:r w:rsidRPr="00BF5FC0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предупреждения </w:t>
            </w:r>
            <w:r w:rsidRPr="00BF5FC0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опасности в парках, </w:t>
            </w:r>
            <w:r w:rsidRPr="00BF5FC0">
              <w:rPr>
                <w:rFonts w:ascii="Times New Roman" w:eastAsia="Calibri" w:hAnsi="Times New Roman" w:cs="Times New Roman"/>
                <w:lang w:eastAsia="en-US"/>
              </w:rPr>
              <w:t>скверах.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Уметь  в совершенстве технику низкого старта,   бега на короткие дистанции  30 м.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eastAsia="Calibri" w:hAnsi="Times New Roman" w:cs="Times New Roman"/>
                <w:lang w:eastAsia="en-US"/>
              </w:rPr>
              <w:t xml:space="preserve">Теория: О мерах </w:t>
            </w:r>
            <w:r w:rsidRPr="00BF5FC0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предупреждения </w:t>
            </w:r>
            <w:r w:rsidRPr="00BF5FC0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опасности в парках, </w:t>
            </w:r>
            <w:r w:rsidRPr="00BF5FC0">
              <w:rPr>
                <w:rFonts w:ascii="Times New Roman" w:eastAsia="Calibri" w:hAnsi="Times New Roman" w:cs="Times New Roman"/>
                <w:lang w:eastAsia="en-US"/>
              </w:rPr>
              <w:t>скверах.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Высокий старт. Бег на   60 м с высокого старта.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Уметь  в совершенстве технику  высокого старта и бега на короткие дистанции   60 м.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Низкий старт. Бег на 30 м с низкого старта. Прыжки в длину с места.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Уметь  в совершенстве технику низкого старта и бега на короткие дистанции  30 м. Знать в совершенстве технику прыжка в длину с места.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Высокий старт. Бег на   60 м с высокого старта. Прыжки в длину с места.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Уметь  в совершенстве технику высокого старта и бега на короткие дистанции  60 м. Уметь в совершенстве технику прыжка в длину с места.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Прыжки в длину с места.</w:t>
            </w:r>
            <w:r w:rsidRPr="00BF5FC0">
              <w:rPr>
                <w:rFonts w:ascii="Times New Roman" w:eastAsia="Calibri" w:hAnsi="Times New Roman" w:cs="Times New Roman"/>
                <w:lang w:eastAsia="en-US"/>
              </w:rPr>
              <w:t xml:space="preserve"> Правила дыхания при беге и ходьбе, о частоте дыхания в минуту.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Уметь в совершенстве технику прыжка в длину с места.</w:t>
            </w:r>
            <w:r w:rsidRPr="00BF5FC0">
              <w:rPr>
                <w:rFonts w:ascii="Times New Roman" w:eastAsia="Calibri" w:hAnsi="Times New Roman" w:cs="Times New Roman"/>
                <w:lang w:eastAsia="en-US"/>
              </w:rPr>
              <w:t xml:space="preserve"> Теория: Правила дыхания при беге и ходьбе, о частоте дыхания в минуту.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Бег на 1000 м в равномерном темпе.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Освоить технику бега на длинные дистанции. Знать в совершенстве правильность дыхания и распределение сил на дистанцию.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Бег на 800 метров в равномерном темпе с учетом времени, подвижные игры. Учет знаний.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8C3CD2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технику бега на длинные дистанции. Освоить правильность дыхания и распределение сил на дистанцию.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Подтягивание на перекладине. Подвижные игры с элементами </w:t>
            </w:r>
            <w:r w:rsidRPr="00BF5FC0">
              <w:rPr>
                <w:rFonts w:ascii="Times New Roman" w:hAnsi="Times New Roman" w:cs="Times New Roman"/>
              </w:rPr>
              <w:lastRenderedPageBreak/>
              <w:t>гимнастики.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>Освоить технику подтягивания на перекладине.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>Плавательные упражнения начального этапа обучения. Вхождение в воду и передвижение по дну бассейна.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Плавательные упражнения начального этапа обучения. Вхождение в воду и передвижение по дну бассейна.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Основная стойка. Построение в колонну по одному, в шеренгу. </w:t>
            </w:r>
            <w:proofErr w:type="spellStart"/>
            <w:proofErr w:type="gramStart"/>
            <w:r w:rsidRPr="00BF5FC0">
              <w:rPr>
                <w:rFonts w:ascii="Times New Roman" w:hAnsi="Times New Roman" w:cs="Times New Roman"/>
              </w:rPr>
              <w:t>Раз-мыкание</w:t>
            </w:r>
            <w:proofErr w:type="spellEnd"/>
            <w:proofErr w:type="gramEnd"/>
            <w:r w:rsidRPr="00BF5FC0">
              <w:rPr>
                <w:rFonts w:ascii="Times New Roman" w:hAnsi="Times New Roman" w:cs="Times New Roman"/>
              </w:rPr>
              <w:t>, повороты направо, налево. Здоровье и физическое развитие человека.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Освоить построения в колонну, шеренгу. Освоить размыкание, повороты направо, налево.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Теория: Здоровье и физическое развитие человека.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Плавательные упражнения начального этапа обучения. Упражнения в скольжении на груди и на спине.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Плавательные упражнения начального этапа обучения. Упражнения в скольжении на груди и на спине.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лёгкой атлетики.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Знать правила и тактико-технические действия игры.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Плавательные упражнения начального этапа обучения. Погружение в воду и всплывание. О значении физической культуры для жизни человека.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z w:val="20"/>
                <w:szCs w:val="20"/>
              </w:rPr>
              <w:t>1.Игра «Перестрелки».</w:t>
            </w:r>
          </w:p>
          <w:p w:rsidR="00721236" w:rsidRPr="00BF5FC0" w:rsidRDefault="00721236" w:rsidP="0072123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z w:val="20"/>
                <w:szCs w:val="20"/>
              </w:rPr>
              <w:t>2. Погружение в воду и всплывание.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Теория: О значении физической культуры для жизни человека.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C1B11" w:rsidRDefault="00721236" w:rsidP="0072123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F5FC0">
              <w:rPr>
                <w:rFonts w:ascii="Times New Roman" w:hAnsi="Times New Roman" w:cs="Times New Roman"/>
                <w:b/>
              </w:rPr>
              <w:t>Итоговая контрольная тестовая работа по физкультуре.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721236" w:rsidRPr="00BF5FC0" w:rsidRDefault="00721236" w:rsidP="00721236">
            <w:pPr>
              <w:jc w:val="both"/>
              <w:rPr>
                <w:rFonts w:ascii="Times New Roman" w:hAnsi="Times New Roman" w:cs="Times New Roman"/>
              </w:rPr>
            </w:pPr>
            <w:r w:rsidRPr="00BF5FC0">
              <w:rPr>
                <w:rFonts w:ascii="Times New Roman" w:hAnsi="Times New Roman" w:cs="Times New Roman"/>
              </w:rPr>
              <w:t>Итоговая контрольная тестовая работа по физкультуре.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8823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1B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Плавательные упражнения </w:t>
            </w:r>
          </w:p>
          <w:p w:rsidR="00721236" w:rsidRPr="00BC1B11" w:rsidRDefault="00721236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начального этапа обучения 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21236" w:rsidRPr="00BC1B11" w:rsidRDefault="00721236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Плавательные упражнения начального этапа обучения. Упражнения в скольжении на груди и на спине. Ходьба, бег, прыжки, лазание -  как жизненно важные способы передвижения.  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721236" w:rsidRPr="00BF5FC0" w:rsidRDefault="00721236" w:rsidP="0072123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z w:val="20"/>
                <w:szCs w:val="20"/>
              </w:rPr>
              <w:t>Плавательные упражнения начального этапа обучения. Упражнения в скольжении на груди и на спине.</w:t>
            </w:r>
          </w:p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Теория: Ходьба, бег, прыжки, лазание -  как жизненно важные способы передвижения.  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>Подвижные игры с элементами футбола.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pStyle w:val="a3"/>
              <w:jc w:val="both"/>
              <w:rPr>
                <w:rFonts w:ascii="Times New Roman" w:hAnsi="Times New Roman" w:cs="Times New Roman"/>
                <w:spacing w:val="-18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>1. провести подвижные игры по выбору детей.</w:t>
            </w:r>
          </w:p>
          <w:p w:rsidR="00721236" w:rsidRPr="00BC1B11" w:rsidRDefault="00721236" w:rsidP="00721236">
            <w:pPr>
              <w:pStyle w:val="a3"/>
              <w:jc w:val="both"/>
              <w:rPr>
                <w:rFonts w:ascii="Times New Roman" w:hAnsi="Times New Roman" w:cs="Times New Roman"/>
                <w:spacing w:val="-18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>2. подвести итог учебного года.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t xml:space="preserve">Подвижные игры с элементами футбола. </w:t>
            </w:r>
            <w:r w:rsidRPr="00BF5FC0">
              <w:rPr>
                <w:rFonts w:ascii="Times New Roman" w:eastAsia="Calibri" w:hAnsi="Times New Roman" w:cs="Times New Roman"/>
                <w:spacing w:val="-18"/>
                <w:lang w:eastAsia="en-US"/>
              </w:rPr>
              <w:t>Правила безопасности  на водоемах, в лесу, при  приеме солнечных ванн.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BF5FC0" w:rsidRDefault="00721236" w:rsidP="00721236">
            <w:pPr>
              <w:pStyle w:val="a3"/>
              <w:jc w:val="both"/>
              <w:rPr>
                <w:rFonts w:ascii="Times New Roman" w:hAnsi="Times New Roman" w:cs="Times New Roman"/>
                <w:spacing w:val="-18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>1. провести подвижные игры по выбору детей.</w:t>
            </w:r>
          </w:p>
          <w:p w:rsidR="00721236" w:rsidRPr="00BC1B11" w:rsidRDefault="00721236" w:rsidP="00721236">
            <w:pPr>
              <w:pStyle w:val="a3"/>
              <w:jc w:val="both"/>
              <w:rPr>
                <w:rFonts w:ascii="Times New Roman" w:hAnsi="Times New Roman" w:cs="Times New Roman"/>
                <w:spacing w:val="-18"/>
                <w:sz w:val="20"/>
                <w:szCs w:val="20"/>
              </w:rPr>
            </w:pPr>
            <w:r w:rsidRPr="00BF5FC0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>2. подвести итог учебного года.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315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C0">
              <w:rPr>
                <w:rFonts w:ascii="Times New Roman" w:hAnsi="Times New Roman" w:cs="Times New Roman"/>
              </w:rPr>
              <w:lastRenderedPageBreak/>
              <w:t>Резерв</w:t>
            </w:r>
          </w:p>
        </w:tc>
        <w:tc>
          <w:tcPr>
            <w:tcW w:w="5670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694CA6" w:rsidRDefault="00721236" w:rsidP="00721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Default="00721236" w:rsidP="0072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1236" w:rsidRPr="00694CA6" w:rsidTr="00721236">
        <w:trPr>
          <w:trHeight w:val="604"/>
          <w:jc w:val="center"/>
        </w:trPr>
        <w:tc>
          <w:tcPr>
            <w:tcW w:w="8823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721236" w:rsidRDefault="00721236" w:rsidP="0072123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23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84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721236" w:rsidRPr="00721236" w:rsidRDefault="00721236" w:rsidP="0072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236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</w:tbl>
    <w:p w:rsidR="0082258F" w:rsidRDefault="0082258F" w:rsidP="008225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2A7" w:rsidRPr="00803480" w:rsidRDefault="008E62A7" w:rsidP="008E6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348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 с указанием количества часов,</w:t>
      </w:r>
    </w:p>
    <w:p w:rsidR="008E62A7" w:rsidRPr="00803480" w:rsidRDefault="008E62A7" w:rsidP="008E6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803480">
        <w:rPr>
          <w:rFonts w:ascii="Times New Roman" w:eastAsia="Times New Roman" w:hAnsi="Times New Roman" w:cs="Times New Roman"/>
          <w:b/>
          <w:bCs/>
          <w:sz w:val="24"/>
          <w:szCs w:val="24"/>
        </w:rPr>
        <w:t>отводимых</w:t>
      </w:r>
      <w:proofErr w:type="gramEnd"/>
      <w:r w:rsidRPr="008034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изучение каждой темы</w:t>
      </w:r>
    </w:p>
    <w:p w:rsidR="008E62A7" w:rsidRDefault="008E62A7" w:rsidP="008E6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E62A7" w:rsidRDefault="008E62A7" w:rsidP="008E6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 класс</w:t>
      </w:r>
    </w:p>
    <w:p w:rsidR="008E62A7" w:rsidRDefault="008E62A7" w:rsidP="008225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-11"/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1928"/>
        <w:gridCol w:w="5443"/>
        <w:gridCol w:w="709"/>
      </w:tblGrid>
      <w:tr w:rsidR="009410A3" w:rsidRPr="00331EED" w:rsidTr="00250EB7">
        <w:trPr>
          <w:cnfStyle w:val="100000000000"/>
          <w:trHeight w:val="506"/>
        </w:trPr>
        <w:tc>
          <w:tcPr>
            <w:cnfStyle w:val="001000000000"/>
            <w:tcW w:w="10632" w:type="dxa"/>
            <w:gridSpan w:val="3"/>
            <w:hideMark/>
          </w:tcPr>
          <w:p w:rsidR="009410A3" w:rsidRPr="00331EED" w:rsidRDefault="009410A3" w:rsidP="00250E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Тематическое планирование </w:t>
            </w:r>
          </w:p>
        </w:tc>
        <w:tc>
          <w:tcPr>
            <w:tcW w:w="709" w:type="dxa"/>
          </w:tcPr>
          <w:p w:rsidR="009410A3" w:rsidRPr="00331EED" w:rsidRDefault="009410A3" w:rsidP="00250EB7">
            <w:pPr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часов </w:t>
            </w:r>
          </w:p>
        </w:tc>
      </w:tr>
      <w:tr w:rsidR="00250EB7" w:rsidRPr="00331EED" w:rsidTr="00250EB7">
        <w:trPr>
          <w:trHeight w:val="506"/>
        </w:trPr>
        <w:tc>
          <w:tcPr>
            <w:cnfStyle w:val="001000000000"/>
            <w:tcW w:w="10632" w:type="dxa"/>
            <w:gridSpan w:val="3"/>
            <w:hideMark/>
          </w:tcPr>
          <w:p w:rsidR="00250EB7" w:rsidRPr="00331EED" w:rsidRDefault="00250EB7" w:rsidP="00250E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sz w:val="24"/>
                <w:szCs w:val="24"/>
              </w:rPr>
              <w:t>Легкоатлетические упражнения</w:t>
            </w:r>
          </w:p>
        </w:tc>
        <w:tc>
          <w:tcPr>
            <w:tcW w:w="709" w:type="dxa"/>
          </w:tcPr>
          <w:p w:rsidR="00250EB7" w:rsidRPr="009410A3" w:rsidRDefault="00250EB7" w:rsidP="00250EB7">
            <w:pPr>
              <w:cnfStyle w:val="000000000000"/>
              <w:rPr>
                <w:rFonts w:ascii="Times New Roman" w:hAnsi="Times New Roman"/>
                <w:b/>
                <w:sz w:val="24"/>
                <w:szCs w:val="24"/>
              </w:rPr>
            </w:pPr>
            <w:r w:rsidRPr="009410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12EC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50EB7" w:rsidRPr="009112B7" w:rsidTr="00250EB7">
        <w:trPr>
          <w:trHeight w:val="2552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1"/>
                <w:sz w:val="24"/>
                <w:szCs w:val="24"/>
              </w:rPr>
              <w:t xml:space="preserve">Прыжок в длину с места.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Правила </w:t>
            </w:r>
            <w:r w:rsidRPr="00331EED">
              <w:rPr>
                <w:rFonts w:ascii="Times New Roman" w:hAnsi="Times New Roman"/>
                <w:b w:val="0"/>
                <w:spacing w:val="-10"/>
                <w:sz w:val="24"/>
                <w:szCs w:val="24"/>
              </w:rPr>
              <w:t xml:space="preserve">безопасности и </w:t>
            </w:r>
            <w:r w:rsidRPr="00331EED">
              <w:rPr>
                <w:rFonts w:ascii="Times New Roman" w:hAnsi="Times New Roman"/>
                <w:b w:val="0"/>
                <w:spacing w:val="-11"/>
                <w:sz w:val="24"/>
                <w:szCs w:val="24"/>
              </w:rPr>
              <w:t xml:space="preserve">профилактики </w:t>
            </w:r>
            <w:r w:rsidRPr="00331EED">
              <w:rPr>
                <w:rFonts w:ascii="Times New Roman" w:hAnsi="Times New Roman"/>
                <w:b w:val="0"/>
                <w:spacing w:val="-10"/>
                <w:sz w:val="24"/>
                <w:szCs w:val="24"/>
              </w:rPr>
              <w:t xml:space="preserve">травматизма на </w:t>
            </w:r>
            <w:r w:rsidRPr="00331EED">
              <w:rPr>
                <w:rFonts w:ascii="Times New Roman" w:hAnsi="Times New Roman"/>
                <w:b w:val="0"/>
                <w:spacing w:val="-9"/>
                <w:sz w:val="24"/>
                <w:szCs w:val="24"/>
              </w:rPr>
              <w:t xml:space="preserve">уроках легкой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атлетики на спортивных площадках.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Вводный. Развитие общей выносливости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1.Техника высокого старта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2.Техника прыжка в длину с места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6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Игра - эстафета с этапом 15-20 м 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«Круговая эстафета»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>Медленный бег до 2-х минут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правила </w:t>
            </w: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безопасности и </w:t>
            </w: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профилактики </w:t>
            </w: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травматизма на </w:t>
            </w: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уроках легкой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атлетики на спортивных площадках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Бег с высокого старта на короткие дистанции (30 метров). Техника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безопасности </w:t>
            </w:r>
            <w:r w:rsidRPr="00331EED">
              <w:rPr>
                <w:rFonts w:ascii="Times New Roman" w:hAnsi="Times New Roman"/>
                <w:b w:val="0"/>
                <w:spacing w:val="-2"/>
                <w:sz w:val="24"/>
                <w:szCs w:val="24"/>
              </w:rPr>
              <w:t xml:space="preserve">на спортивных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площадках</w:t>
            </w: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Выполнение ОРУ в движении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  <w:t>2.Техника высокого старта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Медленный бег до 4 мин. (м), до 3 м. (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>)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Бег на 30 м с высокого старта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  <w:t>5.Линейные эстафеты</w:t>
            </w:r>
          </w:p>
          <w:p w:rsidR="00250EB7" w:rsidRPr="009112B7" w:rsidRDefault="00250EB7" w:rsidP="00250E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Повторить технику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безопасности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 спортивных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площадках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и эстафеты.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1.Закрерить правильное положение рук, ног, туловища в основной стойке.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2.Закрепление техники ходьбы в колонне по одному «солдаты на параде»;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Подвижная игра «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гномы-выручалки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Эстафета с элементами бега;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5. Игра «быстро по своим местам».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Повторить технику безопасного поведения при беге, подвижных игр.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Бег с высокого старта на короткие дистанции (30 метров). Правила правильного дыхания при ходьбе и беге</w:t>
            </w: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1.Провести бег на 30 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6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Разбег в прыжках в длину с 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разбега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4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Бег в медленном темпе до 3-х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мин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Ознакомление с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правилами правильного дыхания при ходьбе и беге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Метание малого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мяча с места, на дальность</w:t>
            </w: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>.Выполнение строевых упражнений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z w:val="24"/>
                <w:szCs w:val="24"/>
              </w:rPr>
              <w:t>2.Техника высокого старта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Учить технике метания малого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мяча с места, на дальность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Провести бег до 6-х мин</w:t>
            </w:r>
            <w:proofErr w:type="gramStart"/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.(</w:t>
            </w:r>
            <w:proofErr w:type="gramEnd"/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м), до 5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мин Теория: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Ознакомить с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правилами дыхания научить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находить пульс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Подвижные игры с элементами бега, прыжков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овторить строевые упражнения (построение в колонну, шеренгу);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2.Провести подвижные игры с элементами бега, прыжков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Гномы –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выручалки</w:t>
            </w:r>
            <w:proofErr w:type="spellEnd"/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Воробьи, вороны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Охотники и утки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провести бег до 3х минут.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2"/>
                <w:sz w:val="24"/>
                <w:szCs w:val="24"/>
              </w:rPr>
              <w:t>Медленный бег до 3-х мин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Метание мяча с места.  Бег с высокого старта на длинные дистанции </w:t>
            </w: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1.Челночный бег 3x10 м с кубиком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2.Техника разбега в прыжках в длину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3.Метание мяча с места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4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Медленный бег до  4-х мин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Правила выполнения тестов физической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подготовленности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Бег в медленном темпе.</w:t>
            </w: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Комплекс ОРУ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2.Техника  метания мяча  на дальность, с места  (в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парах)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Бег в медленном темпе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пользе закаливания.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Правила безопасного поведения  при проведении подвижных игр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Повторить строевые упражнени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9112B7">
              <w:rPr>
                <w:rFonts w:ascii="Times New Roman" w:hAnsi="Times New Roman"/>
                <w:sz w:val="24"/>
                <w:szCs w:val="24"/>
              </w:rPr>
              <w:t>повороты на право ,на лево )</w:t>
            </w:r>
          </w:p>
          <w:p w:rsidR="00250EB7" w:rsidRPr="009112B7" w:rsidRDefault="00250EB7" w:rsidP="00250E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Совершенствовать технику специально беговых упражнений в подвижных играх 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провести бег до 3х минут.</w:t>
            </w:r>
          </w:p>
          <w:p w:rsidR="00250EB7" w:rsidRPr="009112B7" w:rsidRDefault="00250EB7" w:rsidP="00250E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Правила безопасного поведения  при проведении подвижных игр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Метание мяча с места.  Бег с высокого старта на длинные дистанции.  Польза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закаливания для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укрепления здоровья организма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.Комплекс ОРУ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2.Наклон, сидя на полу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4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Метание мяча  на дальность с  места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Бег в медленном  темпе до 5 мин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4"/>
                <w:sz w:val="24"/>
                <w:szCs w:val="24"/>
              </w:rPr>
              <w:t>5.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Техника выполнения прыжка 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высоту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пользе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закаливания для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укрепления здоровья организма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Прыжки в высоту с места и способом «согнув ноги».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1.Комплекс ОРУ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Подтягивание на перекладине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«Воробьи - вороны»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Прыжки в высоту с места и способом «согнув ноги».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Бег с высокого старта на длинные дистанции.  </w:t>
            </w: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Повторить строевые упражнения (построение в колонну, шеренгу);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Совершенствовать технику длительного бега в медленном темпе способом подвижных игр.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Техника  правильного дыхания при длительном беге, в медленном темпе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Метание мяча с места в неподвижную мишень.</w:t>
            </w: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1.Комплекс ОРУ.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Метание мяча  с места в цель с дистанции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б 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«Салки»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Беседа об основных 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двигательных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способностях человека: скорост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ных, силовых,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скоростно-силовых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>,г</w:t>
            </w:r>
            <w:proofErr w:type="gramEnd"/>
            <w:r w:rsidRPr="009112B7">
              <w:rPr>
                <w:rFonts w:ascii="Times New Roman" w:hAnsi="Times New Roman"/>
                <w:sz w:val="24"/>
                <w:szCs w:val="24"/>
              </w:rPr>
              <w:t>ибкость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выносливость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Простейшие технические действия из спортивных игр: баскетбола.  Влияние  занятий физическими </w:t>
            </w:r>
            <w:r w:rsidRPr="00331EED">
              <w:rPr>
                <w:rFonts w:ascii="Times New Roman" w:hAnsi="Times New Roman"/>
                <w:b w:val="0"/>
                <w:spacing w:val="-2"/>
                <w:sz w:val="24"/>
                <w:szCs w:val="24"/>
              </w:rPr>
              <w:t xml:space="preserve">упражнениями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на развитие  двигательных способностей человека.</w:t>
            </w: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1.ОРУ с большими мячами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2.Техника метания мяча  в вертикальную цель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Передача  баскетбольного мяча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снизу двумя руками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4.Игра «Салки»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 Беседа  «о влиянии  занятий физическими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упражнениями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на развитие  двигательных способностей человека».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Подвижные игры и эстафеты  с элементами метания,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бросков Значение здорового образа жизни.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1. Повторить технику строевых упражнений (повороты направо, налево);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совершенствование техники метания мяча,  в подвижных играх, эстафетах с элементами метания, бросков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Беседа о значении здорового образа жизни.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Простейшие технические действия из спортивных игр: баскетбола.  </w:t>
            </w: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1.ОРУ с большими мячами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2.Техника метания мяча в вертикальную цель с места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Техника передачи баскетбольного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мяча снизу и передача от груди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  <w:t>двумя руками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влиянии занятий физическими упражнениями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на состояние здоровья, умственную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работоспособно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сть.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Простейшие технические действия из спортивных игр: баскетбола.  </w:t>
            </w: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1. Перестроение из одной шеренги в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две на первый, второй (расчет)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2.Упражнения, с большими мячами усложнив их выполнением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поворотов, приседаний, хлопков и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т.д.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3. Техника передачи мяча снизу и от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груди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здоровом образе жизни и его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положительного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влияния на организм человека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с элементами бросков и ловли мяча.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овершенствование техники строевых упражнений.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Закрепить и совершенствовать технику бросков и ловле большого мяча в подвижных играх с элементами бросков и ловли мяча.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Техника безопасности 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выполнения упражнений с большим мячом.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Простейшие технические действия из спортивных игр: баскетбола. 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 Преодоление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полосы препятствий.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 Недопустимос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ть вредных привычек в жизни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современного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человека.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1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Перестроение из одной шеренги 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две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Передача баскетбольного мяча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снизу и от груди двумя руками (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парах)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Техника ведения мяча в движении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z w:val="24"/>
                <w:szCs w:val="24"/>
              </w:rPr>
              <w:t>шагом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Преодоление полосы препятствий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5.Игра «Воробьи - вороны»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О недопустимос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ти вредных привычек в жизни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современного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человека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Преодоление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полосы препятствий.</w:t>
            </w: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1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Перестроение из одной шеренги 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две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Преодоление полосы  препятствий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из 5 препятствий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«День - ночь»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Передачи мяча двумя руками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z w:val="24"/>
                <w:szCs w:val="24"/>
              </w:rPr>
              <w:t>снизу вперед на точность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спортивной этике, спортивных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соревнованиях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на внимание.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Преодоление полосы препятствий.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повторить технику перестроения в 3 колонны в движении;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 Совершенствовать технику преодоления полосы из пяти  препятствий в эстафете.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подвижные игры на внимание.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Техника безопасности  в момент передачи эстафеты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Простейшие технические действия из спортивных игр: баскетбола. 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 Преодоление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полосы препятствий.</w:t>
            </w: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.Техника метания мяча по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горизонтальной и вертикальной цели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Техника ведения мяча на месте и 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движении шагом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3.Преодоление 5-ти препятствий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4.Эстафета на лучшее ведение мяча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Беседа. О правилах выполнения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упражнений для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повышения умственной  работоспособности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3261" w:type="dxa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Упражнения на спортивных снарядах: простейшие комбинации на гимнастической перекладине.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.Комплекс упражнений с </w:t>
            </w: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гимнастическими скакалками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2.Подтягивание на перекладине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3. Техника ведения мяча в движении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шагом, бегом (эстафета)</w:t>
            </w:r>
          </w:p>
          <w:p w:rsidR="00250EB7" w:rsidRPr="0088150E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правилах  проведения </w:t>
            </w: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подвижных игр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331EED" w:rsidTr="00250EB7">
        <w:trPr>
          <w:trHeight w:val="156"/>
        </w:trPr>
        <w:tc>
          <w:tcPr>
            <w:cnfStyle w:val="001000000000"/>
            <w:tcW w:w="10632" w:type="dxa"/>
            <w:gridSpan w:val="3"/>
          </w:tcPr>
          <w:p w:rsidR="00250EB7" w:rsidRPr="00331EED" w:rsidRDefault="00250EB7" w:rsidP="0094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sz w:val="24"/>
                <w:szCs w:val="24"/>
              </w:rPr>
              <w:lastRenderedPageBreak/>
              <w:t>Акробатические упражнения с элементами гимнастики</w:t>
            </w:r>
          </w:p>
        </w:tc>
        <w:tc>
          <w:tcPr>
            <w:tcW w:w="709" w:type="dxa"/>
          </w:tcPr>
          <w:p w:rsidR="00250EB7" w:rsidRPr="00331EED" w:rsidRDefault="00F12EC0" w:rsidP="00250EB7">
            <w:pPr>
              <w:jc w:val="both"/>
              <w:cnfStyle w:val="0000000000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Физические упражнения на гибкость, 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наклон вперед.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1.Упражнения на гибкость, сидя на </w:t>
            </w: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полу ноги врозь на ширине плеч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наклон вперед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2.Игра «Медведи и пчелы»</w:t>
            </w:r>
          </w:p>
          <w:p w:rsidR="00250EB7" w:rsidRPr="009112B7" w:rsidRDefault="00250EB7" w:rsidP="00250E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«Замри»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Ознакомление с </w:t>
            </w: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двигательным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режимом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младшего </w:t>
            </w: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школьника на 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каникулах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Акробатические упражнения, состоящие из кувырков  вперед, 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назад.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Правила безопасного поведения во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время занятий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физическими </w:t>
            </w:r>
            <w:r w:rsidRPr="00331EED">
              <w:rPr>
                <w:rFonts w:ascii="Times New Roman" w:hAnsi="Times New Roman"/>
                <w:b w:val="0"/>
                <w:spacing w:val="-3"/>
                <w:sz w:val="24"/>
                <w:szCs w:val="24"/>
              </w:rPr>
              <w:t xml:space="preserve">упражнениями в </w:t>
            </w:r>
            <w:r w:rsidRPr="00331EED">
              <w:rPr>
                <w:rFonts w:ascii="Times New Roman" w:hAnsi="Times New Roman"/>
                <w:b w:val="0"/>
                <w:spacing w:val="-2"/>
                <w:sz w:val="24"/>
                <w:szCs w:val="24"/>
              </w:rPr>
              <w:t xml:space="preserve">гимнастическом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зале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</w:pP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1 .Строевые упражнения (повороты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на месте, ходьба, бег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противоход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2.Лазание,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перелазание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наклонной гимнастической доске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3.Техника выполнения акробатических упражнений 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>-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proofErr w:type="gramEnd"/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увырок вперед, стойка на лопатках, согнув ноги, перекаты в группировке вперёд, назад.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4.Подвижные игры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правилах безопасного поведения во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время занятий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физическими 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упражнениями в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гимнастическом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зале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Акробатические  упражнения на спортивных снарядах: кувырок вперед, 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назад, стойки на удержание равновесия.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Комплекс ОРУ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2.Лазание, </w:t>
            </w:r>
            <w:proofErr w:type="spellStart"/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перелазание</w:t>
            </w:r>
            <w:proofErr w:type="spellEnd"/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через горку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гимнастических матов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Упражнения в равновесии на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рейке гимнастической скамейки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Акробатические  упражнения 2-3 кувырка слитно вперед,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повторить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упражнения предыдущего урока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4"/>
                <w:sz w:val="24"/>
                <w:szCs w:val="24"/>
              </w:rPr>
              <w:t>5.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Игра с гимнастическими обручами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9112B7">
              <w:rPr>
                <w:rFonts w:ascii="Times New Roman" w:hAnsi="Times New Roman"/>
                <w:sz w:val="24"/>
                <w:szCs w:val="24"/>
              </w:rPr>
              <w:t>гра «Салки»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Правила безопасного поведения 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гимнастическом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зале, дыхание при ходьбе и беге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Подвижные игры, эстафеты с элементами лазания и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перелазания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овторит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технику строевых упражнений (смыкания и размыкания);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Закрепить и совершенствовать технику упражнений для развития равновесия, координационных качеств с помощью подвижных игр, эстафеты: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112B7">
              <w:rPr>
                <w:rFonts w:ascii="Times New Roman" w:hAnsi="Times New Roman"/>
                <w:sz w:val="24"/>
                <w:szCs w:val="24"/>
              </w:rPr>
              <w:t>/и «кот и мыши»;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112B7">
              <w:rPr>
                <w:rFonts w:ascii="Times New Roman" w:hAnsi="Times New Roman"/>
                <w:sz w:val="24"/>
                <w:szCs w:val="24"/>
              </w:rPr>
              <w:t>/и «ловля обезьян»;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круговая эстафета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iCs/>
                <w:sz w:val="24"/>
                <w:szCs w:val="24"/>
              </w:rPr>
              <w:t>Акробатические упражнения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. 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стойка на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лопатках</w:t>
            </w:r>
            <w:proofErr w:type="gram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,к</w:t>
            </w:r>
            <w:proofErr w:type="gram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увырки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вперед и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назад;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 Требования к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одежде, на занятиях по физической культуре в </w:t>
            </w:r>
            <w:r w:rsidRPr="00331EED">
              <w:rPr>
                <w:rFonts w:ascii="Times New Roman" w:hAnsi="Times New Roman"/>
                <w:b w:val="0"/>
                <w:spacing w:val="-2"/>
                <w:sz w:val="24"/>
                <w:szCs w:val="24"/>
              </w:rPr>
              <w:t xml:space="preserve">гимнастическом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зале и на улице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3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Лазание по канату произвольным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способом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2.</w:t>
            </w:r>
            <w:proofErr w:type="gramStart"/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Стойка</w:t>
            </w:r>
            <w:proofErr w:type="gramEnd"/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на лопатках прогнувшись, закрепить выполнение 2-3 кувырков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слитно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с использованием гимнастических обручей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 требованиях к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одежде, на занятиях по физической культуре в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гимнастическом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зале и на улице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3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iCs/>
                <w:sz w:val="24"/>
                <w:szCs w:val="24"/>
              </w:rPr>
              <w:t>Акробатические комбинации</w:t>
            </w:r>
            <w:proofErr w:type="gramStart"/>
            <w:r w:rsidRPr="00331EED">
              <w:rPr>
                <w:rFonts w:ascii="Times New Roman" w:hAnsi="Times New Roman"/>
                <w:b w:val="0"/>
                <w:iCs/>
                <w:sz w:val="24"/>
                <w:szCs w:val="24"/>
              </w:rPr>
              <w:t>.</w:t>
            </w:r>
            <w:proofErr w:type="gramEnd"/>
            <w:r w:rsidRPr="00331EED"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м</w:t>
            </w:r>
            <w:proofErr w:type="gram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ост из положения лежа на спине. Польза физических упражнений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.Перестроение в две шеренги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2. Комплекс УГ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4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Упражнение в равновесии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доске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Акробатические упражнения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«мост» из положения, лежа на спине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4"/>
                <w:sz w:val="24"/>
                <w:szCs w:val="24"/>
              </w:rPr>
              <w:t>5.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Игра - эстафета с элементами акробатики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Теория: О пользе физических упражнений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Подвижные игры с элементами акробатики.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закрепить технику упражнений для развития равновесия.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 эстафеты с лазанием и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перелазанием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подвижные игры с элементами акробатики.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iCs/>
                <w:sz w:val="24"/>
                <w:szCs w:val="24"/>
              </w:rPr>
              <w:t>Акробатические упражнения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. 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стойка на лопатках,</w:t>
            </w:r>
            <w:r w:rsidRPr="00331EED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мост из </w:t>
            </w:r>
            <w:proofErr w:type="gram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положения</w:t>
            </w:r>
            <w:proofErr w:type="gram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лежа на спине. Сравнивания здорового и нездорового образа жизни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.Техника выполнения прыжков,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метания, лазания,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перелазания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 Упражнения в равновесии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3.Выполнение 2-3 кувырков вперед.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Слитно 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>стойка</w:t>
            </w:r>
            <w:proofErr w:type="gram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на лопатках прогнувшись, упражнение «мост»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Игра - эстафета с преодолением вертикального препятствия высоты до 50 см (резиновый шнур)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Сравнивания здорового и нездорового образа жизни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iCs/>
                <w:sz w:val="24"/>
                <w:szCs w:val="24"/>
              </w:rPr>
              <w:t>Акробатические упражнения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. 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стойка на лопатках,</w:t>
            </w:r>
            <w:r w:rsidRPr="00331EED"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  <w:t xml:space="preserve">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мост из </w:t>
            </w:r>
            <w:proofErr w:type="gram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положения</w:t>
            </w:r>
            <w:proofErr w:type="gram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лежа на спине.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 Здоровый образ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жизни,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положительное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влияние знаний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физических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упражнений для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здорового образа жизни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1.Упражнение в равновесии (ходьба и бег по прямой линии, по гимнастической скамейке)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 Стойка, на лопатках прогнувшись «мост»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З.Игра- эстафета с преодолением препятствий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Здоровый образ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жизни,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положительное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влияние знаний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физических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упражнений для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здорового образа жизни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Подвижные игры с элементами акробатики. 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закрепить технику выполнения перестроения из донной шеренги в две;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2.закрепить последовательность выполнения ОРУ;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закрепить технику перекату вперед из стойки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112B7">
              <w:rPr>
                <w:rFonts w:ascii="Times New Roman" w:hAnsi="Times New Roman"/>
                <w:sz w:val="24"/>
                <w:szCs w:val="24"/>
              </w:rPr>
              <w:t>на лопатках согнув ноги  (Упражнения выполнять в виде эстафеты);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подвижные игры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Общеразвивающие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упражнения с основами акробатики. Наклон вперед.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.Акробатические упражнения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предыдущих уроках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2.Наклон вперед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3.Координация движений в пространстве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спортивной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этике; правила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поведения на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соревнованиях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iCs/>
                <w:sz w:val="24"/>
                <w:szCs w:val="24"/>
              </w:rPr>
              <w:t>Упражнения на низкой гимнастической перекладине:</w:t>
            </w:r>
            <w:r w:rsidRPr="00331EED"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  <w:t xml:space="preserve">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висы,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упоры.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 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Преодоление полосы препятствий с элементами лазанья и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перелезания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,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переползания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, передвижение по наклонной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гим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_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настической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скамейке. 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.Упражнения у гимнастической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стены (висы и упоры прогнувшись)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2.Упражнения в равновесии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ходьба по гимнастической доске на носках, с поворотами, перешагивая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чрез набивной мяч)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3.Лазание и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перелазание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наклонной гимнастической скамейке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правилах выполнения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упражнений для формирования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правильной осанки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с элементами акробатики.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закрепить технику упражнений для развития равновесия.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 эстафеты с лазанием и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перелазанием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подвижные игры с элементами акробатики.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iCs/>
                <w:sz w:val="24"/>
                <w:szCs w:val="24"/>
              </w:rPr>
              <w:t>Гимнастические упражнения прикладного характера.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Прыжки со скакалкой.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формировать навыки ходьбы и бега;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упражнять в выполнении строевых упражнений;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упражнять в выполнении комплекса УГГ со скакалками;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развивать координацию  движений в пространстве;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5. Учить простейшему соединению акробатических элементов;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iCs/>
                <w:sz w:val="24"/>
                <w:szCs w:val="24"/>
              </w:rPr>
              <w:lastRenderedPageBreak/>
              <w:t>Волейбол:</w:t>
            </w:r>
            <w:r w:rsidRPr="00331EED"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  <w:t xml:space="preserve">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подбрасывание мяча.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.Упражнения в равновесии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Подбрасывание мяча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Подвижные игры и эстафеты с элементами акробатики. 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закрепить технику выполнения перестроения из донной шеренги в две;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2.закрепить последовательность выполнения ОРУ;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3. закрепить технику перекату вперед из 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>стойки</w:t>
            </w:r>
            <w:proofErr w:type="gram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на лопатках согнув ноги  (Упражнения выполнять в виде эстафеты);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подвижные игры</w:t>
            </w:r>
            <w:proofErr w:type="gramStart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iCs/>
                <w:sz w:val="24"/>
                <w:szCs w:val="24"/>
              </w:rPr>
              <w:t>Волейбол:</w:t>
            </w:r>
            <w:r w:rsidRPr="00331EED"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  <w:t xml:space="preserve">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подбрасывание мяча; подача мяча; прием и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пе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_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редача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мяча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.Перестроение из одной шеренги 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две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2.Броски набивного мяча друг другу с ловлей и различными передачами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Акробатические соединения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4.Полоса препятствий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5.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Эстафета с набивными мячами 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бегом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6.Подтягивание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влиянии занятий физическими упражнениями,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на умственную  работоспособно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сть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Прыжки в длину. Оказание доврачебной помощи при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легких травмах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 .Прыжки в длину с места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mallCaps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2.Упражнения с набивными мячами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mallCaps/>
                <w:spacing w:val="-1"/>
                <w:sz w:val="24"/>
                <w:szCs w:val="24"/>
              </w:rPr>
              <w:t xml:space="preserve">З.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Акробатические соединения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Игра с элементами акробатики</w:t>
            </w:r>
          </w:p>
          <w:p w:rsidR="00250EB7" w:rsidRPr="00426555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Об  оказании доврачебной помощи при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легких травмах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iCs/>
                <w:sz w:val="24"/>
                <w:szCs w:val="24"/>
              </w:rPr>
              <w:t>Упражнения на низкой гимнастической перекладине:</w:t>
            </w:r>
            <w:r w:rsidRPr="00331EED"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  <w:t xml:space="preserve">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висы,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</w:pP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перемахи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 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Преодоление полосы препятствий с элементами лазанья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иперелезания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,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переползания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, передвижение по наклонной гимнастической скамейке. Формирование правильной осанки.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закрепить и совершенствовать технику выполнения упражнения на равновесие,  висы и упоры, лазание по гимнастической стенке, преодоление препятствий в подвижных играх и эстафетах;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повторить упражнения на формирование правильной осанки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Общеразвивающие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упражнения с основами акробатики. Наклон вперед.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Наклон вперед из положения сидя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2.Акробатические соединения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Подтягивание на перекладине (м)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  <w:t>лазание по гимнастической стенке (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4.Игра «Найди свое место»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Правила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поведения при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несчастных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случаях с целью 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оказания помощи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пострадавшему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Общеразвивающие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упражнения с основами акробатики.  Оказание доврачебной помощи при легких травмах (ушибах, ссадинах, потёртостях и др.)  Меры избегания несчастных случаях в повседневной жизни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1.Совершенствовать навыки ходьбы и бега.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2.Учёт по прыжкам в длину с места.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3.Совершеннствовать технику акробатического соединения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Провести игру с включением упражнений по акробатике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Формировать представление об оказании доврачебной помощи при легких травмах (ушибах, ссадинах, потёртостях и др.) О мерах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избегания несчастных случаях в повседневной жизни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Подвижные игры и эстафеты с элементами акробатики.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1.З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акрепить и совершенствовать технику выполнения упражнения на равновесие,  висы и упоры, лазание по гимнастическому канату, преодоление препятствий в подвижных играх и эстафетах;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овторить упражнения на формирование правильной осанки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и эстафеты с элементами акробатики. Формирование представления о правилах правильного поведения, дыхания при выполнении физических упражнений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1.Проверить (выборочно) выполнение акробатического соединения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2.Подтягивание на низкой перекладине (девочки), лазание по гимнастической стенке (мальчики)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3.Игры-эстафеты с элементами акробатики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Формировать представление о правилах правильного поведения, дыхания при выполнении физических упражнений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Общеразвивающие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упражнения с основами акробатики. 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1.Подтягивание у девочек, лазание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по гимнастической стенке у мальчиков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2.Игра- эстафета с различными предметами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3.Тест на гибкость.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Подведение итогов  2 четверти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 содержании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двигательного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режима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третьеклассника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на каникулах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Резерв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331EED" w:rsidTr="00250EB7">
        <w:trPr>
          <w:trHeight w:val="156"/>
        </w:trPr>
        <w:tc>
          <w:tcPr>
            <w:cnfStyle w:val="001000000000"/>
            <w:tcW w:w="10632" w:type="dxa"/>
            <w:gridSpan w:val="3"/>
          </w:tcPr>
          <w:p w:rsidR="00250EB7" w:rsidRPr="00331EED" w:rsidRDefault="00250EB7" w:rsidP="0094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sz w:val="24"/>
                <w:szCs w:val="24"/>
              </w:rPr>
              <w:t>Упражнения лыжной подготовки</w:t>
            </w:r>
          </w:p>
        </w:tc>
        <w:tc>
          <w:tcPr>
            <w:tcW w:w="709" w:type="dxa"/>
          </w:tcPr>
          <w:p w:rsidR="00250EB7" w:rsidRPr="00331EED" w:rsidRDefault="00250EB7" w:rsidP="00250EB7">
            <w:pPr>
              <w:jc w:val="both"/>
              <w:cnfStyle w:val="000000000000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21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двухшажным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ходом.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.Передвижение на лыжах  попеременным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двухшажным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ходом.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Дистанция 1000 м с  переменной скоростью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Правила безопасного поведения при занятиях физическими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упражнениями 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зимний период времени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bCs/>
                <w:sz w:val="24"/>
                <w:szCs w:val="24"/>
              </w:rPr>
            </w:pPr>
            <w:r w:rsidRPr="009112B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Упражнения лыжной подготовки. Спуск и подъём на склоне в низкой стойке без палок.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1.Техника спусков и подъемов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склоне в низкой стойке без палок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2.Дистанция 1000 м с раздельным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стартом на время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требованиях к одежде при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занятиях лыжной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подготовкой, температурный режим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Упражнения лыжной подготовки. Спуск и подъём на склоне в низкой стойке без палок. 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Передвижение на лыжах  попеременным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двухшажным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ходом.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2.Техника спусков и подъемов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склоне в низкой стойке без палок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3.Дистанция 1000 м с раздельным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стартом на время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требованиях к одежде при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занятиях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лыжной</w:t>
            </w:r>
            <w:proofErr w:type="spellEnd"/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подготовкой, температурный режим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Упражнения лыжной подготовки. Спуск и подъём на склоне в низкой стойке без палок.  Требования к одежде при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занятиях лыжной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подготовкой, температурный режим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Передвижение на лыжах  попеременным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двухшажным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ходом.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2.Техника спусков и подъемов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склоне в низкой стойке без палок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3.Дистанция 1000 м с раздельным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стартом на время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Теория: О требованиях к одежде при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занятиях лыжной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подготовкой, температурный режим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Упражнения лыжной подготовки. </w:t>
            </w:r>
            <w:r w:rsidRPr="00331EED">
              <w:rPr>
                <w:rFonts w:ascii="Times New Roman" w:hAnsi="Times New Roman"/>
                <w:b w:val="0"/>
                <w:spacing w:val="-2"/>
                <w:sz w:val="24"/>
                <w:szCs w:val="24"/>
              </w:rPr>
              <w:t>Спуски в низкой стойке.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Торможение способом «плуг».</w:t>
            </w:r>
            <w:r w:rsidRPr="00331EED">
              <w:rPr>
                <w:rFonts w:ascii="Times New Roman" w:hAnsi="Times New Roman"/>
                <w:b w:val="0"/>
                <w:spacing w:val="-2"/>
                <w:sz w:val="24"/>
                <w:szCs w:val="24"/>
              </w:rPr>
              <w:t xml:space="preserve"> Положительное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влияние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здорового образа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жизни на настроение и учебу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.Подъемы, спуски в основной и низкой  стойке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с палками в конце спуска поворот переступанием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2.Техника спуска в низкой стойке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Торможение плугом со склона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без палок и с палками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Дистанция 1000 м с раздельным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стартом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 положительном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влиянии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здорового образа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жизни на настроение и учебу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Упражнения лыжной подготовки. </w:t>
            </w:r>
            <w:r w:rsidRPr="00331EED">
              <w:rPr>
                <w:rFonts w:ascii="Times New Roman" w:hAnsi="Times New Roman"/>
                <w:b w:val="0"/>
                <w:spacing w:val="-2"/>
                <w:sz w:val="24"/>
                <w:szCs w:val="24"/>
              </w:rPr>
              <w:t>Спуски в низкой стойке.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Торможение способом «плуг».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.Подъемы, спуски в основной стойке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с палками в конце спуска поворот переступанием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2.Техника спуска в низкой стойке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Торможение плугом со склона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без палок и с палками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Дистанция 1000 м с раздельным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стартом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 положительном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влиянии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здорового образа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жизни на настроение и учебу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Упражнения лыжной подготовки.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Подъём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ступающим шагом.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Торможение  способом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«плуг».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Правила поведения на спортивных школьных площадках во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внеурочное время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зимой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.Техника подъема на склон без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палок ступающим шагом 2.Техника торможения плугом в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конце склона, середине склона, после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торможения в конце склона повороты переступанием на малой скорости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3. Дистанция 1.5 км со средней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скоростью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правилах поведения на спортивных школьных площадках во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внеурочное время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зимой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Упражнения лыжной подготовки. Передвижение на лыжах ступающим шагом Торможение  способом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«плуг».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Правильное дыхание при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ходьбе на лыжах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1.Ходьба на лыжах  (передвижение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приставными шагами влево, вправо).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Скрепление лыж и палок, передвижение ступающим шагом, основная и низкая стойка на лыжах,  подъем способом «лесенка»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Подъем на склон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способом «лесенка»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без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палок и с палками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Торможение плугом и повороты в конце спуска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4.Игра «Пройти ворота»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  <w:t>5. Дистанция 1.5 км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правильном дыхании при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ходьбе на лыжах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Упражнения лыжной подготовки. Передвижение на лыжах ступающим шагом Торможение  способом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«плуг».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Подъем  ступающим шагом и способом «лесенка».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1.Ходьба на лыжах  (передвижение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риставными шагами влево, вправо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).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Скрепление лыж и палок, передвижение ступающим шагом, основная и низкая стойка на лыжах. Передвижение  ступающим шагом без палок и с палками,  Подъем  ступающим шагом  и способом «лесенка».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Подъем на склон «лесенкой» без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палок и с палками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Торможение плугом и повороты в конце спуска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4.Игра «Пройти ворота»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  <w:t>5. Дистанция 1.5 км</w:t>
            </w:r>
          </w:p>
          <w:p w:rsidR="00250EB7" w:rsidRPr="00426555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правильном дыхании при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ходьбе на лыжах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Упражнения лыжной подготовки.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Передвижение на лыжах ступающим шагом Торможение  способом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«плуг».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Подъем  ступающим шагом и способом «лесенка».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lastRenderedPageBreak/>
              <w:t>1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.Передвижение приставными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шагами влево -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вправо, передвижение ступающими шагом. Основная и низкая стойка на лыжах.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Передвижение попеременным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двухшажным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ходом, Подъем  ступающим шагом и способом «лесенка».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2.Торможение «плугом»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Техника и скорость подъема на склон и спусков без палок и с палками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Дистанция 1.5 км со средней скоростью «безопасный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маршрут»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передвижения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спортивных школьных площадках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lastRenderedPageBreak/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Упражнения лыжной подготовки. Передвижение на лыжах попеременным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двухшажным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ходом. Как избежать опасности во время игр в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зимний период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.Техника движения рук</w:t>
            </w:r>
            <w:proofErr w:type="gramStart"/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,</w:t>
            </w:r>
            <w:proofErr w:type="gramEnd"/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 время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скольжения,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2.передвижение приставными шагами влево – вправо. Передвижение ступающим 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скользящим шагом, высокая и низкая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стойка на лыжах, повременный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 ход без палок и с палками. Подъем и «лесенкой»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Скользящий шаг с палками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«Вызов номеров»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4.Дистанция до 2-х км</w:t>
            </w:r>
          </w:p>
          <w:p w:rsidR="00250EB7" w:rsidRPr="00426555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«Как избежать опасности во время игр в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зимний период»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Упражнения лыжной подготовки. Совершенствование техники передвижения ступающим и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скользящим шагом, высокая и низкая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стойка на лыжах, повременный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двухшажный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ход без палок и с палками. Подъем «лесенкой»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Скользящий шаг 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.Техника  движения рук  во время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передвижения ступающим  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скользящим шагом.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2.передвижение приставными шагами влево – вправо. Передвижение ступающим 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скользящим шагом, основная и низкая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стойка на лыжах, повременный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ход без палок и с палками.  Подъем  ступающим шагом и способом «лесенка».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Скользящий шаг с палками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«Вызов номеров»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4.Дистанция до 2-х км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«Как избежать опасности во время игр в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зимний период»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Упражнения лыжной подготовки. Передвижение ступающим и попеременным 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двухшажным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ходом. О правилах поведения при несчастных </w:t>
            </w:r>
            <w:r w:rsidRPr="00331EED">
              <w:rPr>
                <w:rFonts w:ascii="Times New Roman" w:hAnsi="Times New Roman"/>
                <w:b w:val="0"/>
                <w:spacing w:val="-2"/>
                <w:sz w:val="24"/>
                <w:szCs w:val="24"/>
              </w:rPr>
              <w:t xml:space="preserve">случаях на лыжне,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оказание помощи пострадавшему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.Техника подъема на склон 15-20°, </w:t>
            </w:r>
            <w:r>
              <w:rPr>
                <w:rFonts w:ascii="Times New Roman" w:hAnsi="Times New Roman"/>
                <w:sz w:val="24"/>
                <w:szCs w:val="24"/>
              </w:rPr>
              <w:t>спуска со склона (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косой подъем на склон 15-20°, спуск в низкой стойке, скольжение без палок с ритмичной работой рук и хорошей амплитудой</w:t>
            </w:r>
            <w:proofErr w:type="gramEnd"/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4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Передвижение </w:t>
            </w:r>
            <w:r w:rsidRPr="009112B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приставными шагами влево - вправо, передвижение ступающим 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скользящим шагом, высокая и низкая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стойка на лыжах. Попеременный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ход без палок и с палками, подъем способом «лесенка»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Игра «Быстрый лыжник», «Кто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быстрей».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4.Ходьба на лыжах 1000 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правилах поведения при несчастных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случаях на лыжне,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оказание помощи пострадавшему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Упражнения лыжной подготовки.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Передвижение ступающим и попеременным 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двухшажным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ходом. Подъём ступающим шагом и способом «лесенка».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.Подъемы и спуски косой подъем на склон 15-20°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без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палок, спуск в низкой стойке, подъем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ступающим шагом. Передвижение с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палками, приставными шагами влево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- вправо. Передвижение ступающим и скользящим шагом, высокая и низкая стойка на лыжах, попеременный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ход без палок и с палками. Подъем  ступающим шагом и способом «лесенка».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Игра «Быстрый лыжник», «Гонки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на лыжах»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Ходьба на лыжах до 2000 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Сведения о правилах проведения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подвижных игр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лыжах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 Упражнения лыжной подготовки. Передвижение ступающим и попеременным  </w:t>
            </w:r>
            <w:proofErr w:type="spellStart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двухшажным</w:t>
            </w:r>
            <w:proofErr w:type="spellEnd"/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 ходом. Подъём ступающим шагом и способом «лесенка».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.Подъемы и спуски косой подъем на склон 15-20° без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палок, спуск в низкой стойке, подъем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ступающим шагом. Передвижение с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палками, приставными шагами влево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- вправо. Передвижение ступающим и скользящим шагом, высокая и низкая стойка на лыжах, попеременный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ход без палок и с палками.  Подъем  ступающим шагом и способом «лесенка».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Игра «Быстрый лыжник», «Гонки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на лыжах»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Ходьба на лыжах до 2000 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Сведения о правилах проведения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подвижных игр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лыжах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Упражнения лыжной подготовки. </w:t>
            </w:r>
            <w:r w:rsidRPr="00331EED">
              <w:rPr>
                <w:rFonts w:ascii="Times New Roman" w:hAnsi="Times New Roman"/>
                <w:b w:val="0"/>
                <w:spacing w:val="-3"/>
                <w:sz w:val="24"/>
                <w:szCs w:val="24"/>
              </w:rPr>
              <w:t xml:space="preserve">Косые подъемы  и спуски </w:t>
            </w:r>
            <w:proofErr w:type="gramStart"/>
            <w:r w:rsidRPr="00331EED">
              <w:rPr>
                <w:rFonts w:ascii="Times New Roman" w:hAnsi="Times New Roman"/>
                <w:b w:val="0"/>
                <w:spacing w:val="-3"/>
                <w:sz w:val="24"/>
                <w:szCs w:val="24"/>
              </w:rPr>
              <w:t>со</w:t>
            </w:r>
            <w:proofErr w:type="gramEnd"/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склонов до 20°.</w:t>
            </w:r>
            <w:r w:rsidRPr="00331EED">
              <w:rPr>
                <w:rFonts w:ascii="Times New Roman" w:hAnsi="Times New Roman"/>
                <w:b w:val="0"/>
                <w:spacing w:val="-3"/>
                <w:sz w:val="24"/>
                <w:szCs w:val="24"/>
              </w:rPr>
              <w:t xml:space="preserve"> Положительное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влияние  закаливания на организм человека.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1. 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>Косые подъемы и спуски со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склонов до 20°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2. Ходьба на лыжах по пересеченной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местности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«Быстрый лыжник»,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«Встречная эстафета»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 положительном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влиянии  закаливания на организм человека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Прохождение дистанции 1000 метров. Меры </w:t>
            </w:r>
            <w:r w:rsidRPr="00331EED">
              <w:rPr>
                <w:rFonts w:ascii="Times New Roman" w:hAnsi="Times New Roman"/>
                <w:b w:val="0"/>
                <w:spacing w:val="-3"/>
                <w:sz w:val="24"/>
                <w:szCs w:val="24"/>
              </w:rPr>
              <w:t xml:space="preserve">предупреждения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опасности при занятиях физическими упражнениями дома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Разминка на учебном кругу с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палками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2. Подведение итогов занятий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лыжах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мерах 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предупреждения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опасности при занятиях физическими упражнениями дома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Учет контрольного норматива: прохождение дистанции 1000 метров.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.Разминка на учебном кругу с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палками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2. Подведение итогов занятий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лыжах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подвижные игры, эстафеты на лыжах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мерах 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предупреждения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опасности при занятиях физическими упражнениями дома.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59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и эстафеты на лыжах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1. Разминка на учебном кругу с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палками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2.круговая эстафета с этапом 30 м.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подвижные игры на лыжах.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и эстафеты на лыжах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1. Разминка на учебном кругу с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палками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2.круговая эстафета с этапом 30 м.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подвижные игры на лыжах.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Лыжная подготовка. 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и эстафеты на лыжах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1. Разминка на учебном кругу с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палками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2.круговая эстафета с этапом 30 м.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подвижные игры на лыжах.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 подвести итог занятиям по лыжной подготовке.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331EED" w:rsidTr="00250EB7">
        <w:trPr>
          <w:trHeight w:val="156"/>
        </w:trPr>
        <w:tc>
          <w:tcPr>
            <w:cnfStyle w:val="001000000000"/>
            <w:tcW w:w="10632" w:type="dxa"/>
            <w:gridSpan w:val="3"/>
          </w:tcPr>
          <w:p w:rsidR="00250EB7" w:rsidRPr="00331EED" w:rsidRDefault="00250EB7" w:rsidP="0094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sz w:val="24"/>
                <w:szCs w:val="24"/>
              </w:rPr>
              <w:t>Подвижные игры с элементами акробатики</w:t>
            </w:r>
          </w:p>
        </w:tc>
        <w:tc>
          <w:tcPr>
            <w:tcW w:w="709" w:type="dxa"/>
          </w:tcPr>
          <w:p w:rsidR="00250EB7" w:rsidRPr="00331EED" w:rsidRDefault="00250EB7" w:rsidP="00250EB7">
            <w:pPr>
              <w:jc w:val="both"/>
              <w:cnfStyle w:val="000000000000"/>
              <w:rPr>
                <w:rFonts w:ascii="Times New Roman" w:hAnsi="Times New Roman"/>
                <w:b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Ведение мяча в движении шагом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Ведение мяча в движении шагом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2.Игра «Жмурки», «Мяч соседу»,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эстафета с преодолением препятствий</w:t>
            </w:r>
          </w:p>
          <w:p w:rsidR="00250EB7" w:rsidRPr="0088150E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Теория: О правилах безопасности передвижения к месту занятий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Ведение мяча в движении шагом.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1.Ведение мяча в движении шагом</w:t>
            </w:r>
          </w:p>
          <w:p w:rsidR="00250EB7" w:rsidRPr="0088150E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2.Игра «Жмурки», «Мяч соседу»,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эстафета с преодолением препятствий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Передача мяча в парах и ловля его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стоя в разных положениях разными способами. 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1.Передача мяча в парах и ловля его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стоя в разных положениях разными способами (снизу, из-за головы, от груди, с отскоком от пола)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Передача мяча в парах и ловля его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стоя в разных положениях разными способами.  Меры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предупреждения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опасности при занятиях физическими упражнениями.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 .Передача мяча в парах и ловля его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стоя в разных положениях разными способами (снизу, из-за головы, от груди, с отскоком от пола)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Упражнения, сидя ноги врозь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наклон вперед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«Бег сороконожек»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мерах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предупреждения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опасности при занятиях физическими упражнениями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Метание и ловля мяча.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Стартовый разбег.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Ведение мяча в движении шагом.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1.Метание и ловля мяча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2.Перетягивание каната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3.Стартовый разбег (высокий старт)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Ведение мяча в движении шагом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5.Игра «Жмурки», «Мяч соседу»,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эстафета с преодоление препятствий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правилах безопасности передвижения к месту занятий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Ведение мяча в движении шагом.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 .Упражнения на равновесия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2. Ведение мяча в движении шагом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3.Упражнение на гибкость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Совершенствование техники высокого старта. Меры  избегания </w:t>
            </w:r>
            <w:r w:rsidRPr="00331EED">
              <w:rPr>
                <w:rFonts w:ascii="Times New Roman" w:hAnsi="Times New Roman"/>
                <w:b w:val="0"/>
                <w:spacing w:val="-2"/>
                <w:sz w:val="24"/>
                <w:szCs w:val="24"/>
              </w:rPr>
              <w:t xml:space="preserve">несчастных случаев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при занятиях физическими упражнениями.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1. передача мяча в движении (в парах)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2.Техника высокого старта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3.Подтягивание на перекладине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Игра «Мяч соседу»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мерах избегания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несчастных случаев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при занятиях физическими упражнениями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4"/>
                <w:sz w:val="24"/>
                <w:szCs w:val="24"/>
              </w:rPr>
              <w:t>Техника передачи и ловли мяча, бросок в кольцо.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Метание мяча на дальность. Правила  поведения на </w:t>
            </w:r>
            <w:r w:rsidRPr="00331EED">
              <w:rPr>
                <w:rFonts w:ascii="Times New Roman" w:hAnsi="Times New Roman"/>
                <w:b w:val="0"/>
                <w:spacing w:val="-2"/>
                <w:sz w:val="24"/>
                <w:szCs w:val="24"/>
              </w:rPr>
              <w:t xml:space="preserve">игровых площадках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во внеурочное время.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4"/>
                <w:sz w:val="24"/>
                <w:szCs w:val="24"/>
              </w:rPr>
              <w:t>1 .техника передачи и ловли мяча, бросок в кольцо.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2.Медленный бег до 3 мин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3.Челночный бег </w:t>
            </w:r>
            <w:r w:rsidRPr="009112B7">
              <w:rPr>
                <w:rFonts w:ascii="Times New Roman" w:hAnsi="Times New Roman"/>
                <w:spacing w:val="11"/>
                <w:sz w:val="24"/>
                <w:szCs w:val="24"/>
              </w:rPr>
              <w:t>3x10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4.Метание мяча на дальность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правилах поведения на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игровых площадках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во внеурочное время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4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79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pacing w:val="-4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4"/>
                <w:sz w:val="24"/>
                <w:szCs w:val="24"/>
              </w:rPr>
              <w:t>Резерв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с элементами баскетбола. Закаливание в повседневной жизни и его влияние на состояние человека.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провести подвижные игры по выбору детей.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подвести итог 3 четверти. Беседа</w:t>
            </w:r>
          </w:p>
          <w:p w:rsidR="00250EB7" w:rsidRPr="00426555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закаливании в повседневной жизни и ег</w:t>
            </w:r>
            <w:r>
              <w:rPr>
                <w:rFonts w:ascii="Times New Roman" w:hAnsi="Times New Roman"/>
                <w:sz w:val="24"/>
                <w:szCs w:val="24"/>
              </w:rPr>
              <w:t>о влияние на состояние человека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Преодоление полосы препятствий.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Прыжки в высоту с прямого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разбега 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Преодоление полосы препятствий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Прыжки в высоту с прямого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разбега под углом 30 - 40°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Игра «День и ночь»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правилах проведения комплекса ОРУ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Преодоление полосы препятствий.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Прыжки в высоту с прямого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разбега. Соблюдение техники безопасности  на уроках в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спортивном зале.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 .Полоса препятствий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2.Игра «Охотники  утки» с волейбольными мячами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Теория: Правила проведения комплекса ОРУ. Соблюдение ТБ на уроках в спортивном зале.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lastRenderedPageBreak/>
              <w:t>Прыжки в высоту с прямого разбега.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Закаливание.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br/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1.Полоса препятствий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Прыжки в высоту с прямого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разбега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«Охотники и утки»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значении закаливания.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 на уроках в спортивном зале.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с элементами преодоления полосы препятствий.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 .Преодоление полосы препятствий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прыжок в высоту с разбега под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углом к планке способом согнув ноги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Совушка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правилах безопасного поведения на занятиях, выполняя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гимнастические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 на уроках в спортивном зале.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987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Метание малого мяча с разбега на дальность в неподвижную мишень. Правила дыхания при беге и ходьбе, о частоте дыхания в минуту.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1.Техника перебрасывания  и ловли мяча </w:t>
            </w:r>
            <w:r w:rsidRPr="009112B7">
              <w:rPr>
                <w:rFonts w:ascii="Times New Roman" w:hAnsi="Times New Roman"/>
                <w:smallCaps/>
                <w:spacing w:val="-1"/>
                <w:sz w:val="24"/>
                <w:szCs w:val="24"/>
              </w:rPr>
              <w:t xml:space="preserve"> 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(перебрасывания мяча  с руки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на руку). Метание малого мяча с разбега на дальность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Бег с изменением направления по сигналу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З.Игра «Охотники и утки», «Передай мяч»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правилах дыхания при беге и ходьбе, о частоте дыхания в минуту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Прыжки в высоту способом «перешагивание»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1.Преодоление препятствий во время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ходьбы и бега до 1 мин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2.Комплекс ОРУ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Прыжки в высоту способом «перешагивание»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4.Игра «Альпинисты»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требованиях к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одежде, на занятиях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 физическому воспитанию на спортивных площадках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Прыжки в высоту способом «перешагивание»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Прыжки с места в квадраты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3.Прыжки в высоту с разбега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Метание малого мяча в цель</w:t>
            </w:r>
          </w:p>
          <w:p w:rsidR="00250EB7" w:rsidRPr="00426555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5.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Игра «Подвижная </w:t>
            </w:r>
            <w:r>
              <w:rPr>
                <w:rFonts w:ascii="Times New Roman" w:hAnsi="Times New Roman"/>
                <w:sz w:val="24"/>
                <w:szCs w:val="24"/>
              </w:rPr>
              <w:t>цель», игра-эстафета с обручами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М</w:t>
            </w:r>
            <w:r w:rsidRPr="00331EED">
              <w:rPr>
                <w:rFonts w:ascii="Times New Roman" w:hAnsi="Times New Roman"/>
                <w:b w:val="0"/>
                <w:spacing w:val="-3"/>
                <w:sz w:val="24"/>
                <w:szCs w:val="24"/>
              </w:rPr>
              <w:t xml:space="preserve">етание малого мяча с разбега </w:t>
            </w:r>
            <w:proofErr w:type="gramStart"/>
            <w:r w:rsidRPr="00331EED">
              <w:rPr>
                <w:rFonts w:ascii="Times New Roman" w:hAnsi="Times New Roman"/>
                <w:b w:val="0"/>
                <w:spacing w:val="-3"/>
                <w:sz w:val="24"/>
                <w:szCs w:val="24"/>
              </w:rPr>
              <w:t>на</w:t>
            </w:r>
            <w:proofErr w:type="gramEnd"/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дальность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Прыжки в длину с места 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Прыжки в высоту с прямого  разбега. 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Влияние правильного дыхания при выполнении движений на самочувствие и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работоспособность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>1 .Метание малого мяча с разбега на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дальность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 Прыжки в длину с места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3.Прыжки в высоту с прямого разбега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Метание малого мяча в цель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5.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Игра «Подвижная цель», игра- эстафета с обручами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влиянии правильного дыхания при выполнении движений на самочувствие 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работоспособность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М</w:t>
            </w:r>
            <w:r w:rsidRPr="00331EED">
              <w:rPr>
                <w:rFonts w:ascii="Times New Roman" w:hAnsi="Times New Roman"/>
                <w:b w:val="0"/>
                <w:spacing w:val="-3"/>
                <w:sz w:val="24"/>
                <w:szCs w:val="24"/>
              </w:rPr>
              <w:t xml:space="preserve">етание малого мяча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в неподвижную мишень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1.Метание малого мяча на заданное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расстояние, по горизонтальной и вертикальной цели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2.Прыжки в высоту с разбега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3.Метание мяча в неподвижную мишень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Игра «Бегуны 1 метатели», «День и ночь»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 значении занятий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физическими упражнениями в режиме дня для здоровья учащихся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М</w:t>
            </w:r>
            <w:r w:rsidRPr="00331EED">
              <w:rPr>
                <w:rFonts w:ascii="Times New Roman" w:hAnsi="Times New Roman"/>
                <w:b w:val="0"/>
                <w:spacing w:val="-3"/>
                <w:sz w:val="24"/>
                <w:szCs w:val="24"/>
              </w:rPr>
              <w:t xml:space="preserve">етание малого мяча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в неподвижную мишень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1.Метание малого мяча на заданное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расстояние, по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горизонтальной и вертикальной цели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2.Прыжки в высоту с разбега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3.Метание мяча в цель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Игра «Бегуны 1 метатели», «День и ночь»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lastRenderedPageBreak/>
              <w:t>Прыжка в высоту с прямого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br/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разбега.  Положительное влияние здорового образа жизни на успехи в жизни учащегося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1.Метание по горизонтальной 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вертикальной цели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Положение тела при высоком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  <w:t>старте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Прыжки в высоту с прямого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z w:val="24"/>
                <w:szCs w:val="24"/>
              </w:rPr>
              <w:t>разбега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Игра «Подвижная цель», встречная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z w:val="24"/>
                <w:szCs w:val="24"/>
              </w:rPr>
              <w:t>эстафета с этапом 30 м.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положительном влиянии здорового образа жизни на успехи в жизни учащегося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2271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Метание мяча с места.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Закаливание.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1.Комплекс ОРУ с мячом, ведение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мяча на месте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2.Упражнения с мячом на координацию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3.Медленный бег до 2 мин.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  <w:t>4.Техника высокого старта с пробежками до 10 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5.Метание мяча с места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6.Игра «Мяч соседу»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значении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закаливания для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организма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М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етание и ловля мяча.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Стартовый разбег.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Ведение мяча в движении шагом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 .Метание и ловля мяча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2.Перетягивание каната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3.Стартовый разбег (высокий старт)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Ведение мяча в движении шагом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5.Игра «Жмурки», «Мяч соседу»,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эстафета с преодоление препятствий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правилах безопасности передвижения к месту занятий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Высокий старт. 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1. Упражнения на равновесия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(стойка на носках, на одной ноге,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другая согнута)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2.Техника высокого старта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3.Подтягивание на перекладине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Игра «Мяч соседу»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мерах избегания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несчастных случаев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при занятиях физическими упражнениями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 и эстафеты с элементами бега, прыжков, метания.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Провести подвижные игры  и эстафеты с элементами бега, прыжков, метания.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331EED" w:rsidTr="00250EB7">
        <w:trPr>
          <w:trHeight w:val="156"/>
        </w:trPr>
        <w:tc>
          <w:tcPr>
            <w:cnfStyle w:val="001000000000"/>
            <w:tcW w:w="10632" w:type="dxa"/>
            <w:gridSpan w:val="3"/>
          </w:tcPr>
          <w:p w:rsidR="00250EB7" w:rsidRPr="00331EED" w:rsidRDefault="00250EB7" w:rsidP="0094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sz w:val="24"/>
                <w:szCs w:val="24"/>
              </w:rPr>
              <w:t>Плавательные упражнения. Подвижные игры</w:t>
            </w:r>
          </w:p>
        </w:tc>
        <w:tc>
          <w:tcPr>
            <w:tcW w:w="709" w:type="dxa"/>
          </w:tcPr>
          <w:p w:rsidR="00250EB7" w:rsidRPr="00331EED" w:rsidRDefault="00250EB7" w:rsidP="00250EB7">
            <w:pPr>
              <w:jc w:val="both"/>
              <w:cnfStyle w:val="000000000000"/>
              <w:rPr>
                <w:rFonts w:ascii="Times New Roman" w:hAnsi="Times New Roman"/>
                <w:b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Плавательные упражнения начального этапа обучения. Вхождение в воду и передвижение по дну бассейна.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Плавательные упражнения начального этапа обучения. Вхождение в воду и передвижение по дну бассейна.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 xml:space="preserve">Метание мяча на дальность. О мерах </w:t>
            </w: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предупреждения </w:t>
            </w:r>
            <w:r w:rsidRPr="00331EED">
              <w:rPr>
                <w:rFonts w:ascii="Times New Roman" w:hAnsi="Times New Roman"/>
                <w:b w:val="0"/>
                <w:spacing w:val="-2"/>
                <w:sz w:val="24"/>
                <w:szCs w:val="24"/>
              </w:rPr>
              <w:t xml:space="preserve">опасности в парках,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скверах.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 .Упражнение в равновесие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2.Бег до 3 мин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З. </w:t>
            </w:r>
            <w:proofErr w:type="spellStart"/>
            <w:r w:rsidRPr="009112B7">
              <w:rPr>
                <w:rFonts w:ascii="Times New Roman" w:hAnsi="Times New Roman"/>
                <w:sz w:val="24"/>
                <w:szCs w:val="24"/>
              </w:rPr>
              <w:t>Многоскоки</w:t>
            </w:r>
            <w:proofErr w:type="spellEnd"/>
            <w:r w:rsidRPr="009112B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4.Метание мяча на дальность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5.Прыжки в длину с места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6.Упражнение на  уменьшенной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площади опоры с закрытыми глазами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Теория: О мерах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предупреждения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опасности в парках,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скверах.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Плавательные упражнения начального этапа обучения. Упражнения в скольжении на груди и на спине.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Плавательные упражнения начального этапа обучения. Упражнения в скольжении на груди и на спине.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Учет контрольного норматива: Бег 30 метров  (девочки). О закаливании организма.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 .Метание на дальность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 Бег 30 м (девочки)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в футбол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. 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4. Эстафета с элементами бега,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прыжков, равновесия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закаливании организма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Плавательные упражнения начального этапа обучения. Погружение в воду и всплывание.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1.Игра «Перестрелки»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Погружение в воду и всплывание.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значении физической культуры для жизни человека.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Учет контрольного норматива: Бег 30 метров (мальчики).</w:t>
            </w:r>
          </w:p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Бег 30 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Шестиминутный бег 3.Встречная эстафета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 создании игровой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ситуации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iCs/>
                <w:sz w:val="24"/>
                <w:szCs w:val="24"/>
              </w:rPr>
            </w:pPr>
            <w:r w:rsidRPr="009112B7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Учет контрольного норматива по бегу </w:t>
            </w: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3x10 м тест по прыжкам в длину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 .Прыжки в длину  с места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2.Комплекс ОРУ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3.Упражнение на внимание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Учет контрольного норматива по бегу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3x10 м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мерах избегания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несчастных случаев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при занятиях физическими упражнениями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Плавательные упражнения начального этапа обучения. Упражнения в скольжении на груди и на спине.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Плавательные упражнения начального этапа обучения. Упражнения в скольжении на груди и на спине.</w:t>
            </w: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с элементами мини- футбола.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1. провести подвижные игры по выбору детей.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2. подвести итог учебного года.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Подвижные игры с элементами футбола.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1. провести подвижные игры по выбору детей.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2. подвести итог учебного года.</w:t>
            </w:r>
          </w:p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1</w:t>
            </w:r>
          </w:p>
        </w:tc>
      </w:tr>
      <w:tr w:rsidR="00250EB7" w:rsidRPr="009112B7" w:rsidTr="00250EB7">
        <w:trPr>
          <w:trHeight w:val="156"/>
        </w:trPr>
        <w:tc>
          <w:tcPr>
            <w:cnfStyle w:val="001000000000"/>
            <w:tcW w:w="5189" w:type="dxa"/>
            <w:gridSpan w:val="2"/>
          </w:tcPr>
          <w:p w:rsidR="00250EB7" w:rsidRPr="00331EED" w:rsidRDefault="00250EB7" w:rsidP="00250EB7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31EED">
              <w:rPr>
                <w:rFonts w:ascii="Times New Roman" w:hAnsi="Times New Roman"/>
                <w:b w:val="0"/>
                <w:sz w:val="24"/>
                <w:szCs w:val="24"/>
              </w:rPr>
              <w:t>Резерв.</w:t>
            </w:r>
          </w:p>
        </w:tc>
        <w:tc>
          <w:tcPr>
            <w:tcW w:w="5443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EB7" w:rsidRPr="009112B7" w:rsidRDefault="00250EB7" w:rsidP="00250E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>
              <w:rPr>
                <w:rFonts w:ascii="Times New Roman" w:hAnsi="Times New Roman"/>
                <w:spacing w:val="-18"/>
                <w:sz w:val="24"/>
                <w:szCs w:val="24"/>
              </w:rPr>
              <w:t>1</w:t>
            </w:r>
          </w:p>
        </w:tc>
      </w:tr>
      <w:tr w:rsidR="009410A3" w:rsidRPr="009112B7" w:rsidTr="008022B1">
        <w:trPr>
          <w:trHeight w:val="156"/>
        </w:trPr>
        <w:tc>
          <w:tcPr>
            <w:cnfStyle w:val="001000000000"/>
            <w:tcW w:w="10632" w:type="dxa"/>
            <w:gridSpan w:val="3"/>
          </w:tcPr>
          <w:p w:rsidR="009410A3" w:rsidRPr="009112B7" w:rsidRDefault="009410A3" w:rsidP="009410A3">
            <w:pPr>
              <w:jc w:val="right"/>
              <w:rPr>
                <w:rFonts w:ascii="Times New Roman" w:hAnsi="Times New Roman"/>
                <w:spacing w:val="-18"/>
                <w:sz w:val="24"/>
                <w:szCs w:val="24"/>
              </w:rPr>
            </w:pPr>
            <w:r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Итого </w:t>
            </w:r>
          </w:p>
        </w:tc>
        <w:tc>
          <w:tcPr>
            <w:tcW w:w="709" w:type="dxa"/>
          </w:tcPr>
          <w:p w:rsidR="009410A3" w:rsidRPr="009410A3" w:rsidRDefault="009410A3" w:rsidP="00250EB7">
            <w:pPr>
              <w:jc w:val="both"/>
              <w:cnfStyle w:val="000000000000"/>
              <w:rPr>
                <w:rFonts w:ascii="Times New Roman" w:hAnsi="Times New Roman"/>
                <w:b/>
                <w:spacing w:val="-18"/>
                <w:sz w:val="24"/>
                <w:szCs w:val="24"/>
              </w:rPr>
            </w:pPr>
            <w:r w:rsidRPr="009410A3">
              <w:rPr>
                <w:rFonts w:ascii="Times New Roman" w:hAnsi="Times New Roman"/>
                <w:b/>
                <w:spacing w:val="-18"/>
                <w:sz w:val="24"/>
                <w:szCs w:val="24"/>
              </w:rPr>
              <w:t>105</w:t>
            </w:r>
          </w:p>
        </w:tc>
      </w:tr>
    </w:tbl>
    <w:p w:rsidR="00016661" w:rsidRDefault="00016661" w:rsidP="008225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638" w:rsidRPr="00803480" w:rsidRDefault="00D46638" w:rsidP="00D46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348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 с указанием количества часов,</w:t>
      </w:r>
    </w:p>
    <w:p w:rsidR="00D46638" w:rsidRPr="00803480" w:rsidRDefault="00D46638" w:rsidP="00D46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803480">
        <w:rPr>
          <w:rFonts w:ascii="Times New Roman" w:eastAsia="Times New Roman" w:hAnsi="Times New Roman" w:cs="Times New Roman"/>
          <w:b/>
          <w:bCs/>
          <w:sz w:val="24"/>
          <w:szCs w:val="24"/>
        </w:rPr>
        <w:t>отводимых</w:t>
      </w:r>
      <w:proofErr w:type="gramEnd"/>
      <w:r w:rsidRPr="008034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изучение каждой темы</w:t>
      </w:r>
    </w:p>
    <w:p w:rsidR="00D46638" w:rsidRDefault="00D46638" w:rsidP="00D46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46638" w:rsidRDefault="00D46638" w:rsidP="00D46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 класс</w:t>
      </w:r>
    </w:p>
    <w:p w:rsidR="00D46638" w:rsidRDefault="00D46638" w:rsidP="00D466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b"/>
        <w:tblW w:w="11341" w:type="dxa"/>
        <w:tblInd w:w="-1310" w:type="dxa"/>
        <w:tblLook w:val="04A0"/>
      </w:tblPr>
      <w:tblGrid>
        <w:gridCol w:w="2532"/>
        <w:gridCol w:w="1933"/>
        <w:gridCol w:w="6048"/>
        <w:gridCol w:w="828"/>
      </w:tblGrid>
      <w:tr w:rsidR="00250EB7" w:rsidRPr="002779C6" w:rsidTr="00250EB7">
        <w:tc>
          <w:tcPr>
            <w:tcW w:w="10513" w:type="dxa"/>
            <w:gridSpan w:val="3"/>
            <w:tcBorders>
              <w:right w:val="single" w:sz="4" w:space="0" w:color="auto"/>
            </w:tcBorders>
          </w:tcPr>
          <w:p w:rsidR="00250EB7" w:rsidRPr="00250EB7" w:rsidRDefault="00250EB7" w:rsidP="00250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Тематическое планирование </w:t>
            </w: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250EB7" w:rsidRPr="002779C6" w:rsidRDefault="00250EB7" w:rsidP="00250E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</w:tr>
      <w:tr w:rsidR="00250EB7" w:rsidRPr="002779C6" w:rsidTr="00250EB7">
        <w:tc>
          <w:tcPr>
            <w:tcW w:w="10513" w:type="dxa"/>
            <w:gridSpan w:val="3"/>
            <w:tcBorders>
              <w:right w:val="single" w:sz="4" w:space="0" w:color="auto"/>
            </w:tcBorders>
          </w:tcPr>
          <w:p w:rsidR="00250EB7" w:rsidRPr="002779C6" w:rsidRDefault="00250EB7" w:rsidP="00250E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250EB7" w:rsidRPr="002779C6" w:rsidRDefault="00250EB7" w:rsidP="00250E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79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250EB7" w:rsidRPr="002779C6" w:rsidTr="00250EB7">
        <w:tc>
          <w:tcPr>
            <w:tcW w:w="4465" w:type="dxa"/>
            <w:gridSpan w:val="2"/>
            <w:tcBorders>
              <w:top w:val="nil"/>
            </w:tcBorders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Прыжок в длину с места.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 w:rsidRPr="002779C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безопасности и </w:t>
            </w: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профилактики </w:t>
            </w:r>
            <w:r w:rsidRPr="002779C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травматизма на </w:t>
            </w: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уроках легкой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атлетики на спортивных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площадках.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  <w:tcBorders>
              <w:right w:val="single" w:sz="4" w:space="0" w:color="auto"/>
            </w:tcBorders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Вводный. Развитие общей выносливости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1.Техника высокого старта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2.Техника прыжка в длину с места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lastRenderedPageBreak/>
              <w:t>3.</w:t>
            </w:r>
            <w:r w:rsidRPr="002779C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Игра - эстафета с этапом 15-20 м 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«Круговая эстафета»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Медленный бег до 2-х минут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правила </w:t>
            </w:r>
            <w:r w:rsidRPr="002779C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безопасности и </w:t>
            </w: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профилактики </w:t>
            </w:r>
            <w:r w:rsidRPr="002779C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травматизма на </w:t>
            </w: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уроках легкой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атлетики на спортивных площадках</w:t>
            </w: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Бег с высокого старта на короткие дистанции (30 метров). Техника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безопасности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 спортивных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площадках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1.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Выполнение ОРУ в движении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  <w:t>2.Техника высокого старта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Медленный бег до 4 мин. (м), до 3 м. (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Бег на 30 м с высокого старта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  <w:t>5.Линейные эстафеты</w:t>
            </w:r>
          </w:p>
          <w:p w:rsidR="00250EB7" w:rsidRPr="002779C6" w:rsidRDefault="00250EB7" w:rsidP="00250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Повторить технику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безопасности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 спортивных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площадках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1.Закрерить правильное положение рук, ног, туловища в основной стойке.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2.Закрепление техники ходьбы в колонне по одному «солдаты на параде»;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Подвижная игра «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гномы-выручалки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 Эстафета с элементами бега;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5. Игра «быстро по своим местам».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Повторить технику безопасного поведения при беге, подвижных игр.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Бег с высокого старта на короткие дистанции (30 метров). Правила правильного дыхания при ходьбе и беге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1.Провести бег на 30 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Разбег в прыжках в длину с 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разбега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Бег в медленном темпе до 3-х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</w:t>
            </w:r>
            <w:r w:rsidRPr="002779C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Ознакомление с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правилами правильного дыхания при ходьбе и беге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Метание малого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мяча с места, на дальность.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 .Выполнение строевых упражнений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2.Техника высокого старта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Учить технике метания малого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мяча с места, на дальность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Провести бег до 6-х мин</w:t>
            </w:r>
            <w:proofErr w:type="gramStart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.(</w:t>
            </w:r>
            <w:proofErr w:type="gramEnd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м), до 5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мин Теория: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Ознакомить с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правилами дыхания научить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находить пульс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бега, прыжков.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повторить строевые упражнения (построение в колонну, шеренгу);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2.Провести подвижные игры с элементами бега, прыжков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Гномы –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выручалки</w:t>
            </w:r>
            <w:proofErr w:type="spellEnd"/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Воробьи, вороны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Охотники и утки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провести бег до 3х минут.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Медленный бег до 3-х мин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Метание мяча с места.  Бег с высокого старта на длинные дистанции.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1.Челночный бег 3x10 м с кубиком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2.Техника разбега в прыжках в длину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3.Метание мяча с места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Медленный бег до  4-х мин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Правила выполнения тестов физической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подготовленности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Бег в медленном темпе.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Комплекс ОРУ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2.Техника  метания мяча  на дальность, с места  (в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парах)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Бег в медленном темпе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О пользе закаливания.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Правила безопасного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 при проведении подвижных игр.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Повторить строевые упражнени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повороты на право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,на лево )</w:t>
            </w:r>
          </w:p>
          <w:p w:rsidR="00250EB7" w:rsidRPr="002779C6" w:rsidRDefault="00250EB7" w:rsidP="00250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Совершенствовать технику специально беговых упражнений в подвижных играх 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провести бег до 3х минут.</w:t>
            </w:r>
          </w:p>
          <w:p w:rsidR="00250EB7" w:rsidRPr="002779C6" w:rsidRDefault="00250EB7" w:rsidP="00250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Правила безопасного поведения  при проведении подвижных игр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Метание мяча с места.  Бег с высокого старта на длинные дистанции.  Польза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закаливания для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укрепления здоровья организма.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 .Комплекс ОРУ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2.Наклон, сидя на полу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Метание мяча  на дальность с  места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Бег в медленном  темпе до 5 мин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Техника выполнения прыжка в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высоту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пользе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закаливания для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укрепления здоровья организма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Прыжки в высоту с места и способом «согнув ноги».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1.Комплекс ОРУ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Подтягивание на перекладине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3.Игра «Воробьи - вороны»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 Прыжки в высоту с места и способом «согнув ноги».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Бег с высокого старта на длинные дистанции.  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Повторить строевые упражнения (построение в колонну, шеренгу);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Совершенствовать технику длительного бега в медленном темпе способом подвижных игр.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Техника  правильного дыхания при длительном беге, в медленном темпе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Метание мяча с места в неподвижную мишень.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1.Комплекс ОРУ.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Метание мяча  с места в цель с дистанции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3.Игра «Салки»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Беседа об основных 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двигательных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способностях человека: скоростных, силовых, скоростно-силовых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гибкость,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выносливость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Простейшие технические действия из спортивных игр: баскетбола.  Влияние  занятий физическими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упражнениями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на развитие  двигательных способностей человека.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1.ОРУ с большими мячами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2.Техника метания мяча  в вертикальную цель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Передача  баскетбольного мяча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снизу двумя руками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4.Игра «Салки»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 Беседа  «о влиянии  занятий физическими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упражнениями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на развитие  двигательных способностей человека».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  с элементами метания, бросков Значение здорового образа жизни.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Повторить технику строевых упражнений (повороты направо, налево);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 совершенствование техники метания мяча,  в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подвижных играх, эстафетах с элементами метания, бросков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Беседа о значении здорового образа жизни.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Простейшие технические действия из спортивных игр: баскетбола.  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1.ОРУ с большими мячами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2.Техника метания мяча в вертикальную цель с места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Техника передачи баскетбольного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мяча снизу и передача от груди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  <w:t>двумя руками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О влиянии занятий физическими упражнениями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на состояние здоровья, умственную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работоспособно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сть.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Простейшие технические действия из спортивных игр: баскетбола.  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 Перестроение из одной шеренги в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две на первый, второй (расчет)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2.Упражнения, с большими мячами усложнив их выполнением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поворотов, приседаний, хлопков и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3. Техника передачи мяча снизу и от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груди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здоровом образе жизни и его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положительного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влияния на организм человека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бросков и ловли мяча.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совершенствование техники строевых упражнений.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Закрепить и совершенствовать технику бросков и ловле большого мяча в подвижных играх с элементами бросков и ловли мяча.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Техника безопасности 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упражнений с большим мячом.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2532" w:type="dxa"/>
          </w:tcPr>
          <w:p w:rsidR="00250EB7" w:rsidRPr="002779C6" w:rsidRDefault="00250EB7" w:rsidP="00250EB7">
            <w:pPr>
              <w:ind w:left="9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1" w:type="dxa"/>
            <w:gridSpan w:val="2"/>
          </w:tcPr>
          <w:p w:rsidR="00250EB7" w:rsidRPr="002779C6" w:rsidRDefault="00250EB7" w:rsidP="00250E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 (6 часов)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Простейшие технические действия из спортивных игр: баскетбола. 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Преодоление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полосы препятствий.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Недопустимос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ть вредных привычек в жизни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современного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>1.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Перестроение из одной шеренги в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Передача баскетбольного мяча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снизу и от груди двумя руками </w:t>
            </w:r>
            <w:proofErr w:type="gramStart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( </w:t>
            </w:r>
            <w:proofErr w:type="gramEnd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парах)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Техника ведения мяча в движении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шагом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Преодоление полосы препятствий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5.Игра «Воробьи - вороны»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 недопустимос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ти вредных привычек в жизни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современного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Преодоление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полосы препятствий.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>1.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Перестроение из одной шеренги в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Преодоление полосы  препятствий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из 5 препятствий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3.Игра «День - ночь»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Передачи мяча двумя руками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снизу вперед на точность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2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спортивной этике, спортивных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соревнованиях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на внимание.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Преодоление полосы препятствий.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повторить технику перестроения в 3 колонны в движении;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 Совершенствовать технику преодоления полосы из пяти  препятствий в эстафете.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подвижные игры на внимание.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Техника безопасности  в момент передачи эстафеты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Простейшие технические действия из спортивных игр: баскетбола. 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Преодоление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полосы препятствий.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1 .Техника метания мяча по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горизонтальной и вертикальной цели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Техника ведения мяча на месте и в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движении шагом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3.Преодоление 5-ти препятствий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4.Эстафета на лучшее ведение мяча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Беседа. О правилах выполнения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упражнений для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повышения умственной  работоспособности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на спортивных снарядах: простейшие комбинации на гимнастической перекладине.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1 .Комплекс упражнений с </w:t>
            </w: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гимнастическими скакалками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2.Подтягивание на перекладине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3. Техника ведения мяча в движении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шагом, бегом (эстафета)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правилах  проведения </w:t>
            </w: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подвижных игр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упражнения на гибкость,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наклон вперед.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  <w:tcBorders>
              <w:right w:val="single" w:sz="4" w:space="0" w:color="auto"/>
            </w:tcBorders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1.Упражнения на гибкость, сидя на </w:t>
            </w: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полу ноги врозь на ширине плеч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наклон вперед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2.Игра «Медведи и пчелы»</w:t>
            </w:r>
          </w:p>
          <w:p w:rsidR="00250EB7" w:rsidRPr="002779C6" w:rsidRDefault="00250EB7" w:rsidP="00250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3.Игра «Замри»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</w:t>
            </w:r>
            <w:r w:rsidRPr="002779C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Ознакомление с </w:t>
            </w: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двигательным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режимом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младшего </w:t>
            </w:r>
            <w:r w:rsidRPr="002779C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школьника на 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каникулах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rPr>
          <w:trHeight w:val="303"/>
        </w:trPr>
        <w:tc>
          <w:tcPr>
            <w:tcW w:w="10513" w:type="dxa"/>
            <w:gridSpan w:val="3"/>
            <w:tcBorders>
              <w:right w:val="single" w:sz="4" w:space="0" w:color="auto"/>
            </w:tcBorders>
          </w:tcPr>
          <w:p w:rsidR="00250EB7" w:rsidRPr="002779C6" w:rsidRDefault="00250EB7" w:rsidP="00250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Гимнастика </w:t>
            </w: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250EB7" w:rsidRPr="002779C6" w:rsidRDefault="00250EB7" w:rsidP="00250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Акробатические упражнения, состоящие из кувырков  вперед,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назад.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безопасного поведения во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время занятий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физическими 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упражнениями в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гимнастическом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зале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  <w:tcBorders>
              <w:right w:val="single" w:sz="4" w:space="0" w:color="auto"/>
            </w:tcBorders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1 .Строевые упражнения (повороты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на месте, ходьба, бег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противоход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2.Лазание,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перелазание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наклонной гимнастической доске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3.Техника выполнения акробатических упражнений -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кувырок вперед, стойка на лопатках, согнув ноги, перекаты в группировке вперёд, назад.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4.Подвижные игры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правилах безопасного поведения во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время занятий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физическими 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упражнениями в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гимнастическом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зале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Резерв.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23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Резерв.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23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Акробатические  упражнения на спортивных снарядах: кувырок вперед,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назад, стойки на удержание равновесия.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Комплекс ОРУ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2.Лазание, </w:t>
            </w:r>
            <w:proofErr w:type="spellStart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перелазание</w:t>
            </w:r>
            <w:proofErr w:type="spellEnd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через горку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гимнастических матов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3. Упражнения в равновесии на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рейке гимнастической скамейки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Акробатические  упражнения 2-3 кувырка слитно вперед,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повторить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упражнения предыдущего урока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5.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Игра с гимнастическими обручами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гра «Салки»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Правила безопасного поведения 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гимнастическом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зале, дыхание при ходьбе и беге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игры, эстафеты с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элементами лазания и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перелазания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повторит технику строевых упражнений (смыкания и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размыкания);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Закрепить и совершенствовать технику упражнений для развития равновесия, координационных качеств с помощью подвижных игр, эстафеты: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/и «кот и мыши»;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/и «ловля обезьян»;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круговая эстафета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Акробатические упражнения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лопатках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увырки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вперед 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назад;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Требования к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одежде, на занятиях по физической культуре в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гимнастическом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зале и на улице.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>1.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Лазание по канату произвольным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способом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2.</w:t>
            </w:r>
            <w:proofErr w:type="gramStart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Стойка</w:t>
            </w:r>
            <w:proofErr w:type="gramEnd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на лопатках прогнувшись, закрепить выполнение 2-3 кувырков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слитно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3.Игра с использованием гимнастических обручей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 требованиях к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одежде, на занятиях по физической культуре в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гимнастическом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зале и на улице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Акробатические </w:t>
            </w:r>
            <w:proofErr w:type="spellStart"/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комбинации</w:t>
            </w:r>
            <w:proofErr w:type="gramStart"/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из положения лежа на спине. Польза физических упражнений.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 .Перестроение в две шеренги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Комплекс УГ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Упражнение в равновесии на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доске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Акробатические упражнения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«мост» из положения, лежа на спине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5.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Игра - эстафета с элементами акробатики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О пользе физических упражнений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акробатики.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закрепить технику упражнений для развития равновесия.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 эстафеты с лазанием и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перелазанием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подвижные игры с элементами акробатики.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Акробатические упражнения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лопатках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из положения лежа на спине. Сравнивания здорового и нездорового образа жизни.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 .Техника выполнения прыжков,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метания, лазания,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перелазания</w:t>
            </w:r>
            <w:proofErr w:type="spellEnd"/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 Упражнения в равновесии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3.Выполнение 2-3 кувырков вперед.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Слитно 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стойка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на лопатках прогнувшись, упражнение «мост»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 Игра - эстафета с преодолением вертикального препятствия высоты до 50 см (резиновый шнур)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Сравнивания здорового и нездорового образа жизни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Акробатические упражнения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лопатках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из положения лежа на спине.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Здоровый образ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жизни,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положительное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влияние знаний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физических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упражнений для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здорового образа жизни.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1.Упражнение в равновесии (ходьба и бег по прямой линии, по гимнастической скамейке)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 Стойка, на лопатках прогнувшись «мост»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З.Игра- эстафета с преодолением препятствий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Здоровый образ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жизни,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положительное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влияние знаний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физических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упражнений для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здорового образа жизни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Подвижные игры с элементами акробатики.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закрепить технику выполнения перестроения из донной шеренги в две;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2.закрепить последовательность выполнения ОРУ;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закрепить технику перекату вперед из стойки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на лопатках согнув ноги  (Упражнения выполнять в виде эстафеты);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 подвижные игры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Общеразвивающие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с основами акробатики. Наклон вперед.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1 .Акробатические упражнения на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предыдущих уроках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2.Наклон вперед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3.Координация движений в пространстве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спортивной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этике; правила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на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соревнованиях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Упражнения на низкой гимнастической </w:t>
            </w:r>
            <w:proofErr w:type="spellStart"/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перекладине</w:t>
            </w:r>
            <w:proofErr w:type="gramStart"/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исы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упоры.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Преодоление полосы препятствий с элементами лазанья 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переползания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, передвижение по наклонной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гим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настической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скамейке. 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1 .Упражнения у гимнастической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стены (висы и упоры прогнувшись)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2.Упражнения в равновесии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( ходьба по гимнастической доске на носках, с поворотами, перешагивая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чрез набивной мяч)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3.Лазание и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перелазание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наклонной гимнастической скамейке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правилах выполнения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упражнений для формирования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правильной осанки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акробатики.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закрепить технику упражнений для развития равновесия.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 эстафеты с лазанием и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перелазанием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подвижные игры с элементами акробатики.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Гимнастические упражнения прикладного характера.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Прыжки со скакалкой.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формировать навыки ходьбы и бега;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упражнять в выполнении строевых упражнений;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упражнять в выполнении комплекса УГГ со скакалками;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 развивать координацию  движений в пространстве;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5. Учить простейшему соединению акробатических элементов;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Волейбол</w:t>
            </w:r>
            <w:proofErr w:type="gramStart"/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одбрасывание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мяча.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1 .Упражнения в равновесии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 Подбрасывание мяча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и эстафеты с элементами акробатики. 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закрепить технику выполнения перестроения из донной шеренги в две;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2.закрепить последовательность выполнения ОРУ;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3. закрепить технику перекату вперед из 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стойки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на лопатках согнув ноги  (Упражнения выполнять в виде эстафеты);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 подвижные игры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Волейбол</w:t>
            </w:r>
            <w:proofErr w:type="gramStart"/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одбрасывание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мяча; подача мяча; прием и передача мяча.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 .Перестроение из одной шеренги в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2.Броски набивного мяча друг другу с ловлей и различными передачами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Акробатические соединения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4.Полоса препятствий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5.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Эстафета с набивными мячами и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бегом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6.Подтягивание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влиянии занятий физическими упражнениями,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 умственную  работоспособно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10513" w:type="dxa"/>
            <w:gridSpan w:val="3"/>
          </w:tcPr>
          <w:p w:rsidR="00250EB7" w:rsidRPr="002779C6" w:rsidRDefault="00250EB7" w:rsidP="00250E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 игры 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Прыжки в длину. Оказание доврачебной помощи при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легких травмах.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1 .Прыжки в длину с места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mallCaps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2.Упражнения с набивными мячами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mallCaps/>
                <w:spacing w:val="-1"/>
                <w:sz w:val="24"/>
                <w:szCs w:val="24"/>
              </w:rPr>
              <w:t xml:space="preserve">З.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Акробатические соединения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 Игра с элементами акробатики</w:t>
            </w:r>
          </w:p>
          <w:p w:rsidR="00250EB7" w:rsidRPr="00F12EC0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Об  оказании доврачебной помощи при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легких травмах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Упражнения на низкой гимнастической </w:t>
            </w:r>
            <w:proofErr w:type="spellStart"/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перекладине</w:t>
            </w:r>
            <w:proofErr w:type="gramStart"/>
            <w:r w:rsidRPr="002779C6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исы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перемахи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Преодоление полосы препятствий с элементами лазанья 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переползания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, передвижение по наклонной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гим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настической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скамейке. Формирование правильной осанки.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закрепить и совершенствовать технику выполнения упражнения на равновесие,  висы и упоры, лазание по гимнастической стенке, преодоление препятствий в подвижных играх и эстафетах;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повторить упражнения на формирование правильной осанки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с основами акробатики. Наклон вперед.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1. Наклон вперед из положения сидя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2.Акробатические соединения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 (м)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  <w:t>лазание по гимнастической стенке (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4.Игра «Найди свое место»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Правила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поведения при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несчастных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случаях с целью 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оказания помощи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пострадавшему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с основами акробатики.  Оказание доврачебной помощи при легких травмах (ушибах, ссадинах, потёртостях и др.)  Меры избегания несчастных случаях в повседневной жизни.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1.Совершенствовать навыки ходьбы и бега.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2.Учёт по прыжкам в длину с места.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3.Совершеннствовать технику акробатического соединения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4.Провести игру с включением упражнений по акробатике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Формировать представление об оказании доврачебной помощи при легких травмах (ушибах, ссадинах, потёртостях и др.) О мерах избегания несчастных случаях в повседневной жизни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Резерв.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Резерв.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 с элементами акробатики.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закрепить и совершенствовать технику выполнения упражнения на равновесие,  висы и упоры, лазание по гимнастическому канату, преодоление препятствий в подвижных играх и эстафетах;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повторить упражнения на формирование правильной осанки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 с элементами акробатики. Формирование представления о правилах правильного поведения, дыхания при выполнении физических упражнений.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1.Проверить (выборочно) выполнение акробатического соединения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2.Подтягивание на низкой перекладине (девочки), лазание по гимнастической стенке (мальчики)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3.Игры-эстафеты с элементами акробатики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Формировать представление о правилах правильного поведения, дыхания при выполнении физических упражнений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 с элементами акробатики.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Провести игры – эстафеты с различными предметами и препятствиями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с основами акробатики. </w:t>
            </w:r>
          </w:p>
        </w:tc>
        <w:tc>
          <w:tcPr>
            <w:tcW w:w="6048" w:type="dxa"/>
            <w:tcBorders>
              <w:right w:val="single" w:sz="4" w:space="0" w:color="auto"/>
            </w:tcBorders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1.Подтягивание у девочек, лазание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по гимнастической стенке у мальчиков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2.Игра- эстафета с различными предметами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3.Тест на гибкость.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 2 четверти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 содержании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двигательного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режима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третьеклассника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на каникулах</w:t>
            </w: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2779C6" w:rsidTr="00250EB7">
        <w:tc>
          <w:tcPr>
            <w:tcW w:w="10513" w:type="dxa"/>
            <w:gridSpan w:val="3"/>
            <w:tcBorders>
              <w:right w:val="single" w:sz="4" w:space="0" w:color="auto"/>
            </w:tcBorders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Упражнения лыжной подготовки  </w:t>
            </w: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250EB7" w:rsidRPr="002779C6" w:rsidRDefault="00250EB7" w:rsidP="00250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ходом.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.Передвижение на лыжах  попеременным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ходом.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2. Дистанция 1000 м с  переменной скоростью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Правила безопасного поведения при занятиях физическими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упражнениями в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зимний период времени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Упражнения лыжной подготовки. Спуск и подъём на склоне в низкой стойке без палок.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1.Техника спусков и подъемов на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склоне в низкой стойке без палок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2.Дистанция 1000 м с раздельным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стартом на время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требованиях к одежде при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занятиях лыжной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подготовкой, температурный режим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лыжной подготовки. Спуск и подъём на склоне в низкой стойке без палок. 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1 . Передвижение на лыжах  попеременным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ходом.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2.Техника спусков и подъемов на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склоне в низкой стойке без палок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3.Дистанция 1000 м с раздельным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стартом на время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требованиях к одежде при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занятиях лыжной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подготовкой, температурный режим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лыжной подготовки. Спуск и подъём на склоне в низкой стойке без палок.  Требования к одежде при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занятиях лыжной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подготовкой, температурный режим.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1 . Передвижение на лыжах  попеременным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ходом.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2.Техника спусков и подъемов на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склоне в низкой стойке без палок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3.Дистанция 1000 м с раздельным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стартом на время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требованиях к одежде при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занятиях лыжной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подготовкой, температурный режим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лыжной подготовки.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Спуски в низкой стойке.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Торможение способом «плуг».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Положительное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здорового образа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жизни на настроение и учебу.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 .Подъемы, спуски в основной и низкой  стойке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с палками в конце спуска поворот переступанием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2.Техника спуска в низкой стойке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Торможение плугом со склона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без палок и с палками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Дистанция 1000 м с раздельным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стартом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 положительном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влиянии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здорового образа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жизни на настроение и учебу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лыжной подготовки.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Спуски в низкой стойке.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Торможение способом «плуг».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 .Подъемы, спуски в основной стойке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с палками в конце спуска поворот переступанием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2.Техника спуска в низкой стойке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Торможение плугом со склона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без палок и с палками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Дистанция 1000 м с раздельным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стартом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 положительном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влиянии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здорового образа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жизни на настроение и учебу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лыжной подготовки.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Подъём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ступающим шагом.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Торможение  способом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«плуг».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на спортивных школьных площадках во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внеурочное время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зимой.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 .Техника подъема на склон без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палок ступающим шагом 2.Техника торможения плугом в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конце склона, середине склона, после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торможения в конце склона повороты переступанием на малой скорости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3. Дистанция 1.5 км со средней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скоростью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правилах поведения на спортивных школьных площадках во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внеурочное время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зимой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лыжной подготовки. Передвижение на лыжах ступающим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шагом Торможение  способом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«плуг».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Правильное дыхание при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ходьбе на лыжах.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1.Ходьба на лыжах  (передвижение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приставными шагами влево, вправо).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Скрепление лыж и палок,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передвижение ступающим шагом, основная и низкая стойка на лыжах,  подъем способом «лесенка»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Подъем на склон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способом «лесенка»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без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палок и с палками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Торможение плугом и повороты в конце спуска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4.Игра «Пройти ворота»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  <w:t>5. Дистанция 1.5 км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правильном дыхании при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ходьбе на лыжах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Упражнения лыжной подготовки. Передвижение на лыжах ступающим шагом Торможение  способом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«плуг».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Подъем  ступающим шагом и способом «лесенка».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1.Ходьба на лыжах  (передвижение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приставными шагами влево, вправо</w:t>
            </w:r>
            <w:proofErr w:type="gramStart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)</w:t>
            </w:r>
            <w:proofErr w:type="gramEnd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Скрепление лыж и палок, передвижение ступающим шагом, основная и низкая стойка на лыжах. Передвижение  ступающим шагом без палок и с палками,  Подъем  ступающим шагом  и способом «лесенка».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Подъем на склон «лесенкой» без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палок и с палками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Торможение плугом и повороты в конце спуска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4.Игра «Пройти ворота»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  <w:t>5. Дистанция 1.5 км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правильном дыхании при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ходьбе на лыжах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лыжной подготовки. Передвижение на лыжах ступающим шагом Торможение  способом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«плуг».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Подъем  ступающим шагом и способом «лесенка».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1 .Передвижение приставными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шагами влево - вправо, передвижение ступающими шагом. Основная и низкая стойка на лыжах.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Передвижение попеременным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ходом, Подъем  ступающим шагом и способом «лесенка».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2.Торможение «плугом»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Техника и скорость подъема на склон и спусков без палок и с палками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Дистанция 1.5 км со средней скоростью «безопасный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маршрут»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передвижения на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спортивных школьных площадках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лыжной подготовки. Передвижение на лыжах попеременным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ходом. Как избежать опасности во время игр в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зимний период.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] .Техника движения рук</w:t>
            </w:r>
            <w:proofErr w:type="gramStart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,</w:t>
            </w:r>
            <w:proofErr w:type="gramEnd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во время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скольжения,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2.передвижение приставными шагами влево – вправо. Передвижение ступающим 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скользящим шагом, высокая и низкая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лыжах, повременный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 ход без палок и с палками. Подъем и «лесенкой»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Скользящий шаг с палками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3.Игра «Вызов номеров»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4.Дистанция до 2-х км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«Как избежать опасности во время игр в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зимний период»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лыжной подготовки. Совершенствование техники передвижения ступающим 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скользящим шагом, высокая и низкая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лыжах, повременный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 без палок и с палками. Подъем «лесенкой»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Скользящий шаг.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gramStart"/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] .Техника  движения рук  во время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передвижения ступающим  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скользящим шагом.</w:t>
            </w:r>
            <w:proofErr w:type="gramEnd"/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2.передвижение приставными шагами влево – вправо. Передвижение ступающим 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скользящим шагом, основная и низкая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лыжах, повременный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 без палок и с палками.  Подъем  ступающим шагом и способом «лесенка».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Скользящий шаг с палками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3.Игра «Вызов номеров»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4.Дистанция до 2-х км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«Как избежать опасности во время игр в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зимний период»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Упражнения лыжной подготовки. Передвижение ступающим и попеременным 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ходом. О правилах поведения при несчастных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случаях на лыжне,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оказание помощи пострадавшему.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 .Техника подъема на склон 15-20°,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спуска со склона </w:t>
            </w:r>
            <w:proofErr w:type="gram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косой подъем на склон 15-20°, спуск в низкой стойке, скольжение без палок с ритмичной работой рук и хорошей амплитудой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приставными шагами влево - вправо, передвижение ступающим 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скользящим шагом, высокая и низкая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лыжах. Попеременный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 без палок и с палками, подъем способом «лесенка»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Игра «Быстрый лыжник», «Кто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быстрей».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4.Ходьба на лыжах 1000 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правилах поведения при несчастных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случаях на лыжне,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оказание помощи пострадавшему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лыжной подготовки. Передвижение ступающим и попеременным 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ходом. Подъём ступающим шагом и способом «лесенка».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1 .Подъемы и спуски косой подъем на склон 15-20° без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палок, спуск в низкой стойке, подъем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ступающим шагом. Передвижение с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палками, приставными шагами влево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- вправо. Передвижение ступающим и скользящим шагом, высокая и низкая стойка на лыжах, попеременный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 без палок и с палками. Подъем  ступающим шагом и способом «лесенка».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Игра «Быстрый лыжник», «Гонки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на лыжах»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Ходьба на лыжах до 2000 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Сведения о правилах проведения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подвижных игр на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лыжах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лыжной подготовки. Передвижение ступающим и попеременным 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ходом. Подъём ступающим шагом и способом «лесенка».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1 .Подъемы и спуски косой подъем на склон 15-20° без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палок, спуск в низкой стойке, подъем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ступающим шагом. Передвижение с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палками, приставными шагами влево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- вправо. Передвижение ступающим и скользящим шагом, высокая и низкая стойка на лыжах, попеременный 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ход без палок и с палками.  Подъем  ступающим шагом и способом «лесенка».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Игра «Быстрый лыжник», «Гонки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на лыжах»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Ходьба на лыжах до 2000 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Сведения о правилах проведения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подвижных игр на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лыжах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лыжной подготовки. 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Косые подъемы  и спуски </w:t>
            </w:r>
            <w:proofErr w:type="gramStart"/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со</w:t>
            </w:r>
            <w:proofErr w:type="gramEnd"/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склонов до 20°.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Положительное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влияние  закаливания на организм человека.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 .Косые подъемы и спуски со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склонов до 20°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 Ходьба на лыжах по пересеченной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местности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3.Игра «Быстрый лыжник»,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«Встречная эстафета»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 положительном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влиянии  закаливания на организм человека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дистанции 1000 метров. Меры 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предупреждения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опасности при занятиях физическими упражнениями дома.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 .Разминка на учебном кругу с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палками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2. Подведение итогов занятий на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лыжах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мерах 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предупреждения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опасности при занятиях физическими упражнениями дома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Учет контрольного норматива: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 дистанции 1000 метров.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 .Разминка на учебном кругу с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палками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2. Подведение итогов занятий на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лыжах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подвижные игры, эстафеты на лыжах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мерах 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предупреждения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опасности при занятиях физическими упражнениями дома.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2532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1" w:type="dxa"/>
            <w:gridSpan w:val="2"/>
          </w:tcPr>
          <w:p w:rsidR="00250EB7" w:rsidRPr="002779C6" w:rsidRDefault="00250EB7" w:rsidP="00250EB7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 на лыжах.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1. Разминка на учебном кругу с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палками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2.круговая эстафета с этапом 30 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подвижные игры на лыжах.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 на лыжах.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1. Разминка на учебном кругу с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палками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2.круговая эстафета с этапом 30 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подвижные игры на лыжах.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Лыжная подготовка.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 на лыжах.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1. Разминка на учебном кругу с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палками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2.круговая эстафета с этапом 30 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подвижные игры на лыжах.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 подвести итог занятиям по лыжной подготовке.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Ведение мяча в движении шагом.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Ведение мяча в движении шагом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2.Игра «Жмурки», «Мяч соседу»,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эстафета с преодолением препятствий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О правилах безопасности передвижения к месту занятий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F12EC0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Ведение мяча в движении шагом.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1.Ведение мяча в движении шагом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2.Игра «Жмурки», «Мяч соседу»,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эстафета с преодолением препятствий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Передача мяча в парах и ловля его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стоя в разных положениях разными способами. 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1.Передача мяча в парах и ловля его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стоя в разных положениях разными способами (снизу, из-за головы, от груди, с отскоком от пола)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F12EC0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10513" w:type="dxa"/>
            <w:gridSpan w:val="3"/>
          </w:tcPr>
          <w:p w:rsidR="00250EB7" w:rsidRPr="002779C6" w:rsidRDefault="00250EB7" w:rsidP="00250EB7">
            <w:pPr>
              <w:pStyle w:val="a3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Лёгкая атлетика </w:t>
            </w:r>
          </w:p>
        </w:tc>
        <w:tc>
          <w:tcPr>
            <w:tcW w:w="828" w:type="dxa"/>
          </w:tcPr>
          <w:p w:rsidR="00250EB7" w:rsidRPr="002779C6" w:rsidRDefault="00F12EC0" w:rsidP="00250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Резерв.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Резерв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Передача мяча в парах и ловля его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стоя в разных положениях разными способами.  Меры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предупреждения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опасности при занятиях физическими упражнениями.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 .Передача мяча в парах и ловля его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стоя в разных положениях разными способами (снизу, из-за головы, от груди, с отскоком от пола)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Упражнения, сидя ноги врозь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наклон вперед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3.Игра «Бег сороконожек»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мерах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предупреждения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опасности при занятиях физическими упражнениями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Метание и ловля мяча.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Стартовый разбег.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Ведение мяча в движении шагом.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1.Метание и ловля мяча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2.Перетягивание каната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3.Стартовый разбег (высокий старт)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Ведение мяча в движении шагом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5.Игра «Жмурки», «Мяч соседу»,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эстафета с преодоление препятствий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О правилах безопасности передвижения к месту занятий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Ведение мяча в движении шагом.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 .Упражнения на равновесия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 Ведение мяча в движении шагом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3.Упражнение на гибкость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техники высокого старта. Меры  избегания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несчастных случаев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при занятиях физическими упражнениями.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 передача мяча в движении (в парах)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2.Техника высокого старта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3.Подтягивание на перекладине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 Игра «Мяч соседу»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мерах избегания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несчастных случаев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при занятиях физическими упражнениями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баскетбола. Закаливание в повседневной жизни и его влияние на состояние человека.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 провести подвижные игры по выбору детей.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подвести итог 3 четверти. Беседа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О закаливании в повседневной жизни и его влияние на состояние человека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10513" w:type="dxa"/>
            <w:gridSpan w:val="3"/>
            <w:tcBorders>
              <w:right w:val="single" w:sz="4" w:space="0" w:color="auto"/>
            </w:tcBorders>
          </w:tcPr>
          <w:p w:rsidR="00250EB7" w:rsidRPr="002779C6" w:rsidRDefault="00250EB7" w:rsidP="00250EB7">
            <w:pPr>
              <w:tabs>
                <w:tab w:val="left" w:pos="8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Легкая атлетика </w:t>
            </w: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250EB7" w:rsidRPr="002779C6" w:rsidRDefault="00250EB7" w:rsidP="00250EB7">
            <w:pPr>
              <w:tabs>
                <w:tab w:val="left" w:pos="8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12E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Преодоление полосы препятствий.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Прыжки в высоту с прямого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разбега.</w:t>
            </w:r>
          </w:p>
        </w:tc>
        <w:tc>
          <w:tcPr>
            <w:tcW w:w="6048" w:type="dxa"/>
            <w:tcBorders>
              <w:right w:val="single" w:sz="4" w:space="0" w:color="auto"/>
            </w:tcBorders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Преодоление полосы препятствий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Прыжки в высоту с прямого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разбега под углом 30 - 40°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 Игра «День и ночь»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О правилах проведения комплекса ОРУ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Преодоление полосы препятствий.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Прыжки в высоту с прямого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разбега. Соблюдение техники безопасности  на уроках в спортивном зале.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 .Полоса препятствий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2.Игра «Охотники  утки» с волейбольными мячами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Правила проведения комплекса ОРУ. Соблюдение ТБ на уроках в спортивном зале.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Прыжки в высоту с прямого разбега.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Закаливание.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1.Полоса препятствий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Прыжки в высоту с прямого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разбега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3.Игра «Охотники и утки»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О значении закаливания.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ТБ на уроках в спортивном зале.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преодоления полосы препятствий.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 .Преодоление полосы препятствий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высоту с разбега под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углом к планке способом согнув ноги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3.Игра «</w:t>
            </w:r>
            <w:proofErr w:type="spellStart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proofErr w:type="spellEnd"/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правилах безопасного поведения на занятиях, выполняя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гимнастические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ТБ на уроках в спортивном зале.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Метание малого мяча с разбега на дальность в неподвижную мишень. Правила дыхания при беге и ходьбе, о частоте дыхания в минуту.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1.Техника перебрасывания  и ловли мяча (перебрасывания мяча  с руки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на руку). Метание малого мяча с разбега на дальность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Бег с изменением направления по сигналу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З.Игра «Охотники и утки», «Передай мяч»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правилах дыхания при беге и ходьбе, о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частоте дыхания в минуту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Прыжки в высоту способом «перешагивание».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1.Преодоление препятствий во время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ходьбы и бега до 1 мин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2.Комплекс ОРУ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Прыжки в высоту способом «перешагивание»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4.Игра «Альпинисты»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требованиях к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одежде, на занятиях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 физическому воспитанию на спортивных площадках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Прыжки в высоту способом «перешагивание».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Прыжки с места в квадраты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3.Прыжки в высоту с разбега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Метание малого мяча в цель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5.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Игра «Подвижная цель», игра-эстафета с обручами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етание малого мяча с разбега </w:t>
            </w:r>
            <w:proofErr w:type="gramStart"/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</w:t>
            </w:r>
            <w:proofErr w:type="gramEnd"/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дальность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Прыжки в длину с места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Прыжки в высоту с прямого  разбега.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Влияние правильного дыхания при выполнении движений на самочувствие 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работоспособность.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 .Метание малого мяча с разбега на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 дальность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2. Прыжки в длину с места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3.Прыжки в высоту с прямого разбега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Метание малого мяча в цель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5.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Игра «Подвижная цель», игра- эстафета с обручами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влиянии правильного дыхания при выполнении движений на самочувствие 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работоспособность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етание малого мяча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 неподвижную мишень.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1.Метание малого мяча на заданное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расстояние, по горизонтальной и вертикальной цели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2.Прыжки в высоту с разбега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3.Метание мяча в неподвижную мишень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Игра «Бегуны 1 метатели», «День и ночь»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 значении занятий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физическими упражнениями в режиме дня для здоровья учащихся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2779C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етание малого мяча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 неподвижную мишень.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1.Метание малого мяча на заданное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расстояние, по горизонтальной и вертикальной цели 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2.Прыжки в высоту с разбега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3.Метание мяча в цель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Игра «Бегуны 1 метатели», «День и ночь»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Прыжка в высоту с прямого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разбега.  Положительное влияние здорового образа жизни на успехи в жизни учащегося.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1.Метание по горизонтальной и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вертикальной цели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2.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Положение тела при высоком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  <w:t>старте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3.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Прыжки в высоту с прямого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разбега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4.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Игра «Подвижная цель», встречная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эстафета с этапом 30 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О положительном влиянии здорового образа жизни на успехи в жизни учащегося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Метание мяча с места.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Закаливание.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1.Комплекс ОРУ с мячом, ведение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мяча на месте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2.Упражнения с мячом на координацию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3.Медленный бег до 2 мин.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br/>
              <w:t>4.Техника высокого старта с пробежками до 10 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5.Метание мяча с места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6.Игра «Мяч соседу»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значении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закаливания для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организма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М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етание и ловля мяча.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Стартовый разбег.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Ведение мяча в движении шагом.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 .Метание и ловля мяча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2.Перетягивание каната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3.Стартовый разбег (высокий старт)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 Ведение мяча в движении шагом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5.Игра «Жмурки», «Мяч соседу», </w:t>
            </w: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эстафета с преодоление препятствий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О правилах безопасности передвижения к месту занятий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Высокий старт. 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 Упражнения на равновесия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(стойка на носках, на одной ноге,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другая согнута)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2.Техника высокого старта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3.Подтягивание на перекладине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4. Игра «Мяч соседу»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 xml:space="preserve">Теория: О мерах избегания </w:t>
            </w:r>
            <w:r w:rsidRPr="002779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несчастных случаев </w:t>
            </w: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при занятиях физическими упражнениями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 и эстафеты с элементами бега, прыжков, метания.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Провести подвижные игры  и эстафеты с элементами бега, прыжков, метания.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Плавательные упражнения начального этапа обучения. Вхождение в воду и передвижение по дну бассейна.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Плавательные упражнения начального этапа обучения. Вхождение в воду и передвижение по дну бассейна.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10513" w:type="dxa"/>
            <w:gridSpan w:val="3"/>
          </w:tcPr>
          <w:p w:rsidR="00250EB7" w:rsidRPr="002779C6" w:rsidRDefault="00250EB7" w:rsidP="00250E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  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Плавательные упражнения начального этапа обучения. Упражнения в скольжении на груди и на спине.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Плавательные упражнения начального этапа обучения. Упражнения в скольжении на груди и на спине.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Плавательные упражнения начального этапа обучения. Погружение в воду и всплывание.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1.Игра «Перестрелки»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2. Погружение в воду и всплывание.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Теория: О значении физической культуры для жизни человека.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Плавательные упражнения начального этапа обучения. Упражнения в скольжении на груди и на спине.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Плавательные упражнения начального этапа обучения. Упражнения в скольжении на груди и на спине.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10513" w:type="dxa"/>
            <w:gridSpan w:val="3"/>
          </w:tcPr>
          <w:p w:rsidR="00250EB7" w:rsidRPr="002779C6" w:rsidRDefault="00250EB7" w:rsidP="00250E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Плавательные упражнения начального этапа обучения </w:t>
            </w: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мини- футбола.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1. провести подвижные игры по выбору детей.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2. подвести итог учебного года.</w:t>
            </w:r>
          </w:p>
          <w:p w:rsidR="00250EB7" w:rsidRPr="002779C6" w:rsidRDefault="00250EB7" w:rsidP="00250EB7">
            <w:pPr>
              <w:pStyle w:val="a3"/>
              <w:jc w:val="both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4465" w:type="dxa"/>
            <w:gridSpan w:val="2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604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50EB7" w:rsidRPr="002779C6" w:rsidRDefault="00250EB7" w:rsidP="0025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B7" w:rsidRPr="002779C6" w:rsidTr="00250EB7">
        <w:tc>
          <w:tcPr>
            <w:tcW w:w="10513" w:type="dxa"/>
            <w:gridSpan w:val="3"/>
          </w:tcPr>
          <w:p w:rsidR="00250EB7" w:rsidRPr="00250EB7" w:rsidRDefault="00250EB7" w:rsidP="00250E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E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8" w:type="dxa"/>
          </w:tcPr>
          <w:p w:rsidR="00250EB7" w:rsidRPr="00250EB7" w:rsidRDefault="00250EB7" w:rsidP="00250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EB7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</w:tbl>
    <w:p w:rsidR="00D46638" w:rsidRPr="00803480" w:rsidRDefault="00E657B6" w:rsidP="008F56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390515" cy="92500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925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6638" w:rsidRPr="00803480" w:rsidSect="00250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24181"/>
    <w:multiLevelType w:val="hybridMultilevel"/>
    <w:tmpl w:val="5394E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4036A"/>
    <w:multiLevelType w:val="hybridMultilevel"/>
    <w:tmpl w:val="4ECC6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A43F8"/>
    <w:multiLevelType w:val="hybridMultilevel"/>
    <w:tmpl w:val="4ECC6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F2490"/>
    <w:multiLevelType w:val="hybridMultilevel"/>
    <w:tmpl w:val="DB82A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C2750"/>
    <w:multiLevelType w:val="hybridMultilevel"/>
    <w:tmpl w:val="7846A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D50EA"/>
    <w:multiLevelType w:val="hybridMultilevel"/>
    <w:tmpl w:val="0D3C0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39154B"/>
    <w:multiLevelType w:val="multilevel"/>
    <w:tmpl w:val="1A628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040212"/>
    <w:multiLevelType w:val="hybridMultilevel"/>
    <w:tmpl w:val="B72A5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9D048F"/>
    <w:multiLevelType w:val="hybridMultilevel"/>
    <w:tmpl w:val="B72A5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5029E6"/>
    <w:multiLevelType w:val="hybridMultilevel"/>
    <w:tmpl w:val="7846A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E95F5B"/>
    <w:multiLevelType w:val="multilevel"/>
    <w:tmpl w:val="0486C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1A7B23"/>
    <w:multiLevelType w:val="hybridMultilevel"/>
    <w:tmpl w:val="7846A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601E65"/>
    <w:multiLevelType w:val="hybridMultilevel"/>
    <w:tmpl w:val="4ECC6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DD27AD"/>
    <w:multiLevelType w:val="hybridMultilevel"/>
    <w:tmpl w:val="7846A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842823"/>
    <w:multiLevelType w:val="multilevel"/>
    <w:tmpl w:val="18840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EF6835"/>
    <w:multiLevelType w:val="multilevel"/>
    <w:tmpl w:val="D7A69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5911C3"/>
    <w:multiLevelType w:val="hybridMultilevel"/>
    <w:tmpl w:val="4ECC6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8D565D"/>
    <w:multiLevelType w:val="hybridMultilevel"/>
    <w:tmpl w:val="DB82A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0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2"/>
  </w:num>
  <w:num w:numId="8">
    <w:abstractNumId w:val="12"/>
  </w:num>
  <w:num w:numId="9">
    <w:abstractNumId w:val="13"/>
  </w:num>
  <w:num w:numId="10">
    <w:abstractNumId w:val="4"/>
  </w:num>
  <w:num w:numId="11">
    <w:abstractNumId w:val="11"/>
  </w:num>
  <w:num w:numId="12">
    <w:abstractNumId w:val="9"/>
  </w:num>
  <w:num w:numId="13">
    <w:abstractNumId w:val="7"/>
  </w:num>
  <w:num w:numId="14">
    <w:abstractNumId w:val="8"/>
  </w:num>
  <w:num w:numId="15">
    <w:abstractNumId w:val="5"/>
  </w:num>
  <w:num w:numId="16">
    <w:abstractNumId w:val="15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4A3B"/>
    <w:rsid w:val="00016661"/>
    <w:rsid w:val="00117B6B"/>
    <w:rsid w:val="001C72F6"/>
    <w:rsid w:val="001E0BD0"/>
    <w:rsid w:val="001E4A3B"/>
    <w:rsid w:val="001E7F14"/>
    <w:rsid w:val="00250EB7"/>
    <w:rsid w:val="00255498"/>
    <w:rsid w:val="0027051D"/>
    <w:rsid w:val="002919C4"/>
    <w:rsid w:val="003402FA"/>
    <w:rsid w:val="00411F4D"/>
    <w:rsid w:val="004306F2"/>
    <w:rsid w:val="00431FBC"/>
    <w:rsid w:val="0044131D"/>
    <w:rsid w:val="00460D2A"/>
    <w:rsid w:val="00482149"/>
    <w:rsid w:val="004B1687"/>
    <w:rsid w:val="00571B33"/>
    <w:rsid w:val="005D229F"/>
    <w:rsid w:val="005D68C5"/>
    <w:rsid w:val="0064201F"/>
    <w:rsid w:val="00655AC3"/>
    <w:rsid w:val="00721236"/>
    <w:rsid w:val="0079761D"/>
    <w:rsid w:val="007B1656"/>
    <w:rsid w:val="007E29C6"/>
    <w:rsid w:val="008022B1"/>
    <w:rsid w:val="00803480"/>
    <w:rsid w:val="008063BC"/>
    <w:rsid w:val="0082258F"/>
    <w:rsid w:val="008E62A7"/>
    <w:rsid w:val="008F563F"/>
    <w:rsid w:val="009410A3"/>
    <w:rsid w:val="00A10C21"/>
    <w:rsid w:val="00A72221"/>
    <w:rsid w:val="00AC53DF"/>
    <w:rsid w:val="00B61DFE"/>
    <w:rsid w:val="00B95AE8"/>
    <w:rsid w:val="00C51E0E"/>
    <w:rsid w:val="00C56B98"/>
    <w:rsid w:val="00D46638"/>
    <w:rsid w:val="00DC6608"/>
    <w:rsid w:val="00E1742E"/>
    <w:rsid w:val="00E3501F"/>
    <w:rsid w:val="00E657B6"/>
    <w:rsid w:val="00F12EC0"/>
    <w:rsid w:val="00FA70AD"/>
    <w:rsid w:val="00FB7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4A3B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1E4A3B"/>
  </w:style>
  <w:style w:type="character" w:customStyle="1" w:styleId="a5">
    <w:name w:val="Обычный (веб) Знак"/>
    <w:aliases w:val="Normal (Web) Char Знак"/>
    <w:link w:val="a6"/>
    <w:locked/>
    <w:rsid w:val="001E4A3B"/>
    <w:rPr>
      <w:rFonts w:ascii="Times New Roman" w:eastAsia="@Arial Unicode MS" w:hAnsi="Times New Roman" w:cs="Times New Roman"/>
      <w:b/>
      <w:sz w:val="24"/>
      <w:szCs w:val="24"/>
    </w:rPr>
  </w:style>
  <w:style w:type="paragraph" w:styleId="a6">
    <w:name w:val="Normal (Web)"/>
    <w:aliases w:val="Normal (Web) Char"/>
    <w:basedOn w:val="a"/>
    <w:link w:val="a5"/>
    <w:autoRedefine/>
    <w:unhideWhenUsed/>
    <w:qFormat/>
    <w:rsid w:val="001E4A3B"/>
    <w:pPr>
      <w:widowControl w:val="0"/>
      <w:tabs>
        <w:tab w:val="left" w:pos="-1134"/>
        <w:tab w:val="right" w:leader="dot" w:pos="9356"/>
      </w:tabs>
      <w:spacing w:after="0" w:line="240" w:lineRule="auto"/>
      <w:jc w:val="center"/>
    </w:pPr>
    <w:rPr>
      <w:rFonts w:ascii="Times New Roman" w:eastAsia="@Arial Unicode MS" w:hAnsi="Times New Roman" w:cs="Times New Roman"/>
      <w:b/>
      <w:sz w:val="24"/>
      <w:szCs w:val="24"/>
    </w:rPr>
  </w:style>
  <w:style w:type="character" w:customStyle="1" w:styleId="a7">
    <w:name w:val="Абзац списка Знак"/>
    <w:link w:val="a8"/>
    <w:uiPriority w:val="99"/>
    <w:locked/>
    <w:rsid w:val="001E4A3B"/>
    <w:rPr>
      <w:rFonts w:ascii="Calibri" w:eastAsia="Calibri" w:hAnsi="Calibri" w:cs="Times New Roman"/>
    </w:rPr>
  </w:style>
  <w:style w:type="paragraph" w:styleId="a8">
    <w:name w:val="List Paragraph"/>
    <w:basedOn w:val="a"/>
    <w:link w:val="a7"/>
    <w:uiPriority w:val="34"/>
    <w:qFormat/>
    <w:rsid w:val="001E4A3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Zag11">
    <w:name w:val="Zag_11"/>
    <w:rsid w:val="001E4A3B"/>
    <w:rPr>
      <w:color w:val="000000"/>
      <w:w w:val="100"/>
    </w:rPr>
  </w:style>
  <w:style w:type="paragraph" w:styleId="a9">
    <w:name w:val="Body Text"/>
    <w:basedOn w:val="a"/>
    <w:link w:val="aa"/>
    <w:uiPriority w:val="1"/>
    <w:qFormat/>
    <w:rsid w:val="001E4A3B"/>
    <w:pPr>
      <w:widowControl w:val="0"/>
      <w:autoSpaceDE w:val="0"/>
      <w:autoSpaceDN w:val="0"/>
      <w:spacing w:after="0" w:line="240" w:lineRule="auto"/>
      <w:ind w:left="1275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1E4A3B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Heading6">
    <w:name w:val="Heading 6"/>
    <w:basedOn w:val="a"/>
    <w:uiPriority w:val="1"/>
    <w:qFormat/>
    <w:rsid w:val="0027051D"/>
    <w:pPr>
      <w:widowControl w:val="0"/>
      <w:autoSpaceDE w:val="0"/>
      <w:autoSpaceDN w:val="0"/>
      <w:spacing w:after="0" w:line="240" w:lineRule="auto"/>
      <w:ind w:left="1983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table" w:customStyle="1" w:styleId="-11">
    <w:name w:val="Таблица-сетка 1 светлая1"/>
    <w:basedOn w:val="a1"/>
    <w:next w:val="a1"/>
    <w:uiPriority w:val="46"/>
    <w:rsid w:val="002919C4"/>
    <w:pPr>
      <w:spacing w:after="0"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b">
    <w:name w:val="Table Grid"/>
    <w:basedOn w:val="a1"/>
    <w:rsid w:val="008225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FA70A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ubtle Emphasis"/>
    <w:basedOn w:val="a0"/>
    <w:uiPriority w:val="19"/>
    <w:qFormat/>
    <w:rsid w:val="00016661"/>
    <w:rPr>
      <w:i/>
      <w:iCs/>
      <w:color w:val="808080" w:themeColor="text1" w:themeTint="7F"/>
    </w:rPr>
  </w:style>
  <w:style w:type="table" w:customStyle="1" w:styleId="GridTable1Light">
    <w:name w:val="Grid Table 1 Light"/>
    <w:basedOn w:val="a1"/>
    <w:uiPriority w:val="46"/>
    <w:rsid w:val="00255498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2">
    <w:name w:val="c2"/>
    <w:basedOn w:val="a"/>
    <w:rsid w:val="00255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255498"/>
  </w:style>
  <w:style w:type="character" w:customStyle="1" w:styleId="c1">
    <w:name w:val="c1"/>
    <w:basedOn w:val="a0"/>
    <w:rsid w:val="00255498"/>
  </w:style>
  <w:style w:type="character" w:customStyle="1" w:styleId="c54">
    <w:name w:val="c54"/>
    <w:basedOn w:val="a0"/>
    <w:rsid w:val="00255498"/>
  </w:style>
  <w:style w:type="character" w:customStyle="1" w:styleId="c8">
    <w:name w:val="c8"/>
    <w:basedOn w:val="a0"/>
    <w:rsid w:val="00255498"/>
  </w:style>
  <w:style w:type="paragraph" w:styleId="ad">
    <w:name w:val="footer"/>
    <w:basedOn w:val="a"/>
    <w:link w:val="ae"/>
    <w:uiPriority w:val="99"/>
    <w:unhideWhenUsed/>
    <w:rsid w:val="0025549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255498"/>
    <w:rPr>
      <w:rFonts w:eastAsiaTheme="minorHAnsi"/>
      <w:lang w:eastAsia="en-US"/>
    </w:rPr>
  </w:style>
  <w:style w:type="table" w:customStyle="1" w:styleId="2">
    <w:name w:val="Сетка таблицы2"/>
    <w:basedOn w:val="a1"/>
    <w:next w:val="ab"/>
    <w:uiPriority w:val="59"/>
    <w:rsid w:val="0025549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25549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255498"/>
    <w:rPr>
      <w:rFonts w:ascii="Tahoma" w:eastAsiaTheme="minorHAnsi" w:hAnsi="Tahoma" w:cs="Tahoma"/>
      <w:sz w:val="16"/>
      <w:szCs w:val="16"/>
      <w:lang w:eastAsia="en-US"/>
    </w:rPr>
  </w:style>
  <w:style w:type="paragraph" w:styleId="af1">
    <w:name w:val="header"/>
    <w:basedOn w:val="a"/>
    <w:link w:val="af2"/>
    <w:uiPriority w:val="99"/>
    <w:semiHidden/>
    <w:unhideWhenUsed/>
    <w:rsid w:val="00250EB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semiHidden/>
    <w:rsid w:val="00250EB7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17935</Words>
  <Characters>102234</Characters>
  <Application>Microsoft Office Word</Application>
  <DocSecurity>0</DocSecurity>
  <Lines>851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Admin</cp:lastModifiedBy>
  <cp:revision>13</cp:revision>
  <cp:lastPrinted>2020-09-26T17:16:00Z</cp:lastPrinted>
  <dcterms:created xsi:type="dcterms:W3CDTF">2020-08-25T13:16:00Z</dcterms:created>
  <dcterms:modified xsi:type="dcterms:W3CDTF">2021-12-10T13:51:00Z</dcterms:modified>
</cp:coreProperties>
</file>